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F6" w:rsidRDefault="00D9699A" w:rsidP="0061650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 wp14:anchorId="71D1650C" wp14:editId="091E697C">
            <wp:extent cx="6299835" cy="8654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64C2" w:rsidRPr="00CB1E39" w:rsidRDefault="003A64C2" w:rsidP="0060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1B1" w:rsidRDefault="006071B1" w:rsidP="003A6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49" w:rsidRPr="00CB1E39" w:rsidRDefault="00FB7BC4" w:rsidP="003A6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lastRenderedPageBreak/>
        <w:t>Содерж</w:t>
      </w:r>
      <w:r w:rsidR="00AD3966" w:rsidRPr="00CB1E39">
        <w:rPr>
          <w:rFonts w:ascii="Times New Roman" w:hAnsi="Times New Roman" w:cs="Times New Roman"/>
          <w:b/>
          <w:sz w:val="24"/>
          <w:szCs w:val="24"/>
        </w:rPr>
        <w:t>ание</w:t>
      </w:r>
    </w:p>
    <w:p w:rsidR="00450B82" w:rsidRPr="00CB1E39" w:rsidRDefault="00450B82" w:rsidP="00450B82">
      <w:pPr>
        <w:pStyle w:val="af7"/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1. Целевой раздел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1.1. Обязательная часть: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Пояснительная записка.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-------------------------------------------------------------------------- 3</w:t>
      </w:r>
    </w:p>
    <w:p w:rsidR="002208A3" w:rsidRPr="002208A3" w:rsidRDefault="00450B82" w:rsidP="002208A3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Цели и задачи реализации программы.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------------------------------------------------------- 3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Принципы</w:t>
      </w:r>
      <w:r w:rsidR="00452FA0" w:rsidRPr="00CB1E39">
        <w:rPr>
          <w:rFonts w:ascii="Times New Roman" w:hAnsi="Times New Roman" w:cs="Times New Roman"/>
          <w:sz w:val="24"/>
          <w:szCs w:val="24"/>
        </w:rPr>
        <w:t xml:space="preserve"> и подходы</w:t>
      </w:r>
      <w:r w:rsidRPr="00CB1E39">
        <w:rPr>
          <w:rFonts w:ascii="Times New Roman" w:hAnsi="Times New Roman" w:cs="Times New Roman"/>
          <w:sz w:val="24"/>
          <w:szCs w:val="24"/>
        </w:rPr>
        <w:t xml:space="preserve"> формирования программы.</w:t>
      </w:r>
      <w:r w:rsidRPr="00CB1E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08A3">
        <w:rPr>
          <w:rFonts w:ascii="Times New Roman" w:hAnsi="Times New Roman" w:cs="Times New Roman"/>
          <w:noProof/>
          <w:sz w:val="24"/>
          <w:szCs w:val="24"/>
        </w:rPr>
        <w:t>---------------------------------------- 4</w:t>
      </w:r>
      <w:r w:rsidRPr="00CB1E3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Возрастн</w:t>
      </w:r>
      <w:r w:rsidR="00452FA0" w:rsidRPr="00CB1E39">
        <w:rPr>
          <w:rFonts w:ascii="Times New Roman" w:hAnsi="Times New Roman" w:cs="Times New Roman"/>
          <w:sz w:val="24"/>
          <w:szCs w:val="24"/>
        </w:rPr>
        <w:t>ые особенности детей старшего дошкольного</w:t>
      </w:r>
      <w:r w:rsidRPr="00CB1E39">
        <w:rPr>
          <w:rFonts w:ascii="Times New Roman" w:hAnsi="Times New Roman" w:cs="Times New Roman"/>
          <w:sz w:val="24"/>
          <w:szCs w:val="24"/>
        </w:rPr>
        <w:t xml:space="preserve"> возраста.</w:t>
      </w:r>
      <w:r w:rsidR="002208A3">
        <w:rPr>
          <w:rFonts w:ascii="Times New Roman" w:hAnsi="Times New Roman" w:cs="Times New Roman"/>
          <w:sz w:val="24"/>
          <w:szCs w:val="24"/>
        </w:rPr>
        <w:t>---------------------- 4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Планируемые результаты освоения програм</w:t>
      </w:r>
      <w:r w:rsidR="002208A3">
        <w:rPr>
          <w:rFonts w:ascii="Times New Roman" w:hAnsi="Times New Roman" w:cs="Times New Roman"/>
          <w:sz w:val="24"/>
          <w:szCs w:val="24"/>
        </w:rPr>
        <w:t>мы (в виде целевых ориентиров).----- 5</w:t>
      </w:r>
      <w:r w:rsidRPr="00CB1E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1.2. Часть, формируемая участниками образовательных отношений.</w:t>
      </w:r>
      <w:r w:rsidR="002208A3">
        <w:rPr>
          <w:rFonts w:ascii="Times New Roman" w:hAnsi="Times New Roman" w:cs="Times New Roman"/>
          <w:sz w:val="24"/>
          <w:szCs w:val="24"/>
        </w:rPr>
        <w:t>-------------------- 6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2.1. Обязательная часть.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Образовательная деятельность в соответствии с направлениями развития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ребенка (цель, задачи, планиро</w:t>
      </w:r>
      <w:r w:rsidR="00452FA0" w:rsidRPr="00CB1E39">
        <w:rPr>
          <w:rFonts w:ascii="Times New Roman" w:hAnsi="Times New Roman" w:cs="Times New Roman"/>
          <w:sz w:val="24"/>
          <w:szCs w:val="24"/>
        </w:rPr>
        <w:t>вание</w:t>
      </w:r>
      <w:r w:rsidRPr="00CB1E39">
        <w:rPr>
          <w:rFonts w:ascii="Times New Roman" w:hAnsi="Times New Roman" w:cs="Times New Roman"/>
          <w:sz w:val="24"/>
          <w:szCs w:val="24"/>
        </w:rPr>
        <w:t>, методическое обеспечение):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Образовательная область «Социально-коммуникативное развитие».</w:t>
      </w:r>
      <w:r w:rsidR="002208A3">
        <w:rPr>
          <w:rFonts w:ascii="Times New Roman" w:hAnsi="Times New Roman" w:cs="Times New Roman"/>
          <w:sz w:val="24"/>
          <w:szCs w:val="24"/>
        </w:rPr>
        <w:t xml:space="preserve"> ---------------- 7            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Образовательная область «Познавательное развитие»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------------------------------------ 8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Образовательная область «Речевое развитие».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-------------------------------------------- 12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Образовательная область «Художественно-эстетическое развитие».</w:t>
      </w:r>
      <w:r w:rsidR="002208A3">
        <w:rPr>
          <w:rFonts w:ascii="Times New Roman" w:hAnsi="Times New Roman" w:cs="Times New Roman"/>
          <w:sz w:val="24"/>
          <w:szCs w:val="24"/>
        </w:rPr>
        <w:t>-----------------14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Образовательная область «Физическое развитие».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--------------------------------------- 17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2.2. Часть, формируемая участниками образовательных отношений.</w:t>
      </w:r>
      <w:r w:rsidR="002208A3">
        <w:rPr>
          <w:rFonts w:ascii="Times New Roman" w:hAnsi="Times New Roman" w:cs="Times New Roman"/>
          <w:sz w:val="24"/>
          <w:szCs w:val="24"/>
        </w:rPr>
        <w:t>------------------ 18</w:t>
      </w:r>
    </w:p>
    <w:p w:rsidR="00450B82" w:rsidRPr="00CB1E39" w:rsidRDefault="00450B82" w:rsidP="0028321D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50B82" w:rsidRPr="00CB1E39" w:rsidRDefault="00450B82" w:rsidP="001B339C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3. Организационный раздел.</w:t>
      </w:r>
    </w:p>
    <w:p w:rsidR="00450B82" w:rsidRPr="00CB1E39" w:rsidRDefault="00450B82" w:rsidP="001B339C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3.1. Обязательная часть</w:t>
      </w:r>
    </w:p>
    <w:p w:rsidR="00450B82" w:rsidRDefault="00450B82" w:rsidP="001B339C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- Режим дня.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----------------------------------------------------------------------------------------- 18</w:t>
      </w:r>
    </w:p>
    <w:p w:rsidR="001B339C" w:rsidRDefault="001B339C" w:rsidP="001B339C">
      <w:pPr>
        <w:pStyle w:val="af7"/>
        <w:tabs>
          <w:tab w:val="left" w:pos="54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НОД</w:t>
      </w:r>
      <w:r w:rsidR="002208A3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------------------------------------------------------------------------------------------------- 19</w:t>
      </w:r>
    </w:p>
    <w:p w:rsidR="002208A3" w:rsidRDefault="002208A3" w:rsidP="002208A3">
      <w:pPr>
        <w:shd w:val="clear" w:color="auto" w:fill="FFFFFF"/>
        <w:tabs>
          <w:tab w:val="left" w:pos="426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Перспективно-</w:t>
      </w:r>
      <w:r w:rsidRPr="00CB1E39">
        <w:rPr>
          <w:rFonts w:ascii="Times New Roman" w:hAnsi="Times New Roman" w:cs="Times New Roman"/>
          <w:sz w:val="24"/>
          <w:szCs w:val="24"/>
        </w:rPr>
        <w:t>тематический план (</w:t>
      </w:r>
      <w:r w:rsidRPr="00CB1E39">
        <w:rPr>
          <w:rFonts w:ascii="Times New Roman" w:hAnsi="Times New Roman" w:cs="Times New Roman"/>
          <w:spacing w:val="-10"/>
          <w:sz w:val="24"/>
          <w:szCs w:val="24"/>
        </w:rPr>
        <w:t xml:space="preserve">содержание тем и разделов в </w:t>
      </w:r>
      <w:r w:rsidRPr="00CB1E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</w:p>
    <w:p w:rsidR="002208A3" w:rsidRDefault="002208A3" w:rsidP="0022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программой).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----------------------------------------------------- 19</w:t>
      </w:r>
    </w:p>
    <w:p w:rsidR="002208A3" w:rsidRDefault="002208A3" w:rsidP="0022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39C" w:rsidRPr="001B339C">
        <w:rPr>
          <w:rFonts w:ascii="Times New Roman" w:hAnsi="Times New Roman" w:cs="Times New Roman"/>
          <w:sz w:val="24"/>
          <w:szCs w:val="24"/>
        </w:rPr>
        <w:t xml:space="preserve">Формы работы коррекционной деятельности воспитателя логопедической </w:t>
      </w:r>
    </w:p>
    <w:p w:rsidR="002208A3" w:rsidRDefault="001B339C" w:rsidP="001B3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4"/>
          <w:szCs w:val="24"/>
        </w:rPr>
        <w:t xml:space="preserve">группы  в рамках единого пространства развития ребенка по образовательным </w:t>
      </w:r>
    </w:p>
    <w:p w:rsidR="00450B82" w:rsidRPr="002208A3" w:rsidRDefault="001B339C" w:rsidP="0022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4"/>
          <w:szCs w:val="24"/>
        </w:rPr>
        <w:t xml:space="preserve">областям Программы. 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----------------------------------------------------------------------------- 20</w:t>
      </w:r>
    </w:p>
    <w:p w:rsidR="00450B82" w:rsidRPr="00CB1E39" w:rsidRDefault="00450B82" w:rsidP="001B339C">
      <w:pPr>
        <w:pStyle w:val="af7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       -Социальное партнерство с родителями. </w:t>
      </w:r>
      <w:r w:rsidR="002208A3">
        <w:rPr>
          <w:rFonts w:ascii="Times New Roman" w:hAnsi="Times New Roman" w:cs="Times New Roman"/>
          <w:sz w:val="24"/>
          <w:szCs w:val="24"/>
        </w:rPr>
        <w:t>------------------------------------------------------- 22</w:t>
      </w:r>
    </w:p>
    <w:p w:rsidR="002208A3" w:rsidRDefault="00450B82" w:rsidP="001B339C">
      <w:pPr>
        <w:pStyle w:val="af7"/>
        <w:numPr>
          <w:ilvl w:val="1"/>
          <w:numId w:val="6"/>
        </w:numPr>
        <w:tabs>
          <w:tab w:val="left" w:pos="540"/>
          <w:tab w:val="left" w:pos="567"/>
        </w:tabs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       -Условия реализации рабочей программы (развивающая пр</w:t>
      </w:r>
      <w:r w:rsidR="001B339C">
        <w:rPr>
          <w:rFonts w:ascii="Times New Roman" w:hAnsi="Times New Roman" w:cs="Times New Roman"/>
          <w:sz w:val="24"/>
          <w:szCs w:val="24"/>
        </w:rPr>
        <w:t>едметно-</w:t>
      </w:r>
    </w:p>
    <w:p w:rsidR="00450B82" w:rsidRPr="00CB1E39" w:rsidRDefault="002208A3" w:rsidP="001B339C">
      <w:pPr>
        <w:pStyle w:val="af7"/>
        <w:numPr>
          <w:ilvl w:val="1"/>
          <w:numId w:val="6"/>
        </w:numPr>
        <w:tabs>
          <w:tab w:val="left" w:pos="540"/>
          <w:tab w:val="left" w:pos="567"/>
        </w:tabs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39C">
        <w:rPr>
          <w:rFonts w:ascii="Times New Roman" w:hAnsi="Times New Roman" w:cs="Times New Roman"/>
          <w:sz w:val="24"/>
          <w:szCs w:val="24"/>
        </w:rPr>
        <w:t>пространственная среда</w:t>
      </w:r>
      <w:r w:rsidR="00450B82" w:rsidRPr="00CB1E3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------------------------------------------------------------------------- 23</w:t>
      </w:r>
    </w:p>
    <w:p w:rsidR="00450B82" w:rsidRPr="00CB1E39" w:rsidRDefault="00450B82" w:rsidP="001B339C">
      <w:pPr>
        <w:pStyle w:val="af7"/>
        <w:numPr>
          <w:ilvl w:val="1"/>
          <w:numId w:val="6"/>
        </w:numPr>
        <w:tabs>
          <w:tab w:val="left" w:pos="540"/>
          <w:tab w:val="left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3.2. Часть, формируемая участниками образовательных отношений.</w:t>
      </w:r>
      <w:r w:rsidR="002208A3">
        <w:rPr>
          <w:rFonts w:ascii="Times New Roman" w:hAnsi="Times New Roman" w:cs="Times New Roman"/>
          <w:sz w:val="24"/>
          <w:szCs w:val="24"/>
        </w:rPr>
        <w:t>------------------ 25</w:t>
      </w:r>
    </w:p>
    <w:p w:rsidR="00450B82" w:rsidRPr="00CB1E39" w:rsidRDefault="00450B82" w:rsidP="001B339C">
      <w:pPr>
        <w:pStyle w:val="af7"/>
        <w:tabs>
          <w:tab w:val="left" w:pos="540"/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61E49" w:rsidRPr="00CB1E39" w:rsidRDefault="00761E49" w:rsidP="00761E49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</w:p>
    <w:p w:rsidR="00761E49" w:rsidRPr="00CB1E39" w:rsidRDefault="00761E49" w:rsidP="00761E49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D9" w:rsidRPr="00CB1E39" w:rsidRDefault="00BD26D9" w:rsidP="0071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5A0" w:rsidRPr="00CB1E39" w:rsidRDefault="005775A0" w:rsidP="0065262F">
      <w:pPr>
        <w:tabs>
          <w:tab w:val="left" w:pos="35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39C" w:rsidRDefault="001B339C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1B339C" w:rsidRDefault="001B339C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452FA0" w:rsidRPr="00CB1E39" w:rsidRDefault="0065262F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ab/>
      </w:r>
    </w:p>
    <w:p w:rsidR="00353285" w:rsidRPr="00CB1E39" w:rsidRDefault="00353285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452FA0" w:rsidRPr="00CB1E39" w:rsidRDefault="00452FA0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lastRenderedPageBreak/>
        <w:t xml:space="preserve">1.  </w:t>
      </w:r>
      <w:r w:rsidR="008E2C29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Целевой раздел</w:t>
      </w: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. </w:t>
      </w:r>
    </w:p>
    <w:p w:rsidR="00452FA0" w:rsidRPr="00CB1E39" w:rsidRDefault="00452FA0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1.1. Обязательная часть.</w:t>
      </w:r>
    </w:p>
    <w:p w:rsidR="008E2C29" w:rsidRPr="00CB1E39" w:rsidRDefault="00AA613C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8E2C29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Пояснительная записка</w:t>
      </w:r>
    </w:p>
    <w:p w:rsidR="00761E49" w:rsidRPr="00CB1E39" w:rsidRDefault="00761E49" w:rsidP="00A06E16">
      <w:pPr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6697F" w:rsidRPr="00CB1E39">
        <w:rPr>
          <w:rFonts w:ascii="Times New Roman" w:hAnsi="Times New Roman" w:cs="Times New Roman"/>
          <w:sz w:val="24"/>
          <w:szCs w:val="24"/>
        </w:rPr>
        <w:t xml:space="preserve"> подготовительной</w:t>
      </w:r>
      <w:r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="005775A0" w:rsidRPr="00CB1E39">
        <w:rPr>
          <w:rFonts w:ascii="Times New Roman" w:hAnsi="Times New Roman" w:cs="Times New Roman"/>
          <w:sz w:val="24"/>
          <w:szCs w:val="24"/>
        </w:rPr>
        <w:t>логопедической</w:t>
      </w:r>
      <w:r w:rsidR="003638BD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 xml:space="preserve">группы  </w:t>
      </w:r>
      <w:r w:rsidRPr="00CB1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775A0" w:rsidRPr="00CB1E39">
        <w:rPr>
          <w:rFonts w:ascii="Times New Roman" w:eastAsia="Times New Roman" w:hAnsi="Times New Roman" w:cs="Times New Roman"/>
          <w:sz w:val="24"/>
          <w:szCs w:val="24"/>
        </w:rPr>
        <w:t xml:space="preserve">БДОУ 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5775A0" w:rsidRPr="00CB1E39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CB1E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06E16" w:rsidRPr="00CB1E39">
        <w:rPr>
          <w:rFonts w:ascii="Times New Roman" w:hAnsi="Times New Roman" w:cs="Times New Roman"/>
          <w:bCs/>
          <w:sz w:val="24"/>
          <w:szCs w:val="24"/>
        </w:rPr>
        <w:t xml:space="preserve"> составлена </w:t>
      </w:r>
      <w:r w:rsidRPr="00CB1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учреждения, соответствующей действующим нормативным документам  (Федеральному закону от 29 декабря </w:t>
      </w:r>
      <w:smartTag w:uri="urn:schemas-microsoft-com:office:smarttags" w:element="metricconverter">
        <w:smartTagPr>
          <w:attr w:name="ProductID" w:val="2012 г"/>
        </w:smartTagPr>
        <w:r w:rsidRPr="00CB1E39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CB1E39">
        <w:rPr>
          <w:rFonts w:ascii="Times New Roman" w:eastAsia="Times New Roman" w:hAnsi="Times New Roman" w:cs="Times New Roman"/>
          <w:sz w:val="24"/>
          <w:szCs w:val="24"/>
        </w:rPr>
        <w:t>. № 273-ФЗ «Об образовании в Ро</w:t>
      </w:r>
      <w:r w:rsidR="00A06E16" w:rsidRPr="00CB1E39">
        <w:rPr>
          <w:rFonts w:ascii="Times New Roman" w:eastAsia="Times New Roman" w:hAnsi="Times New Roman" w:cs="Times New Roman"/>
          <w:sz w:val="24"/>
          <w:szCs w:val="24"/>
        </w:rPr>
        <w:t>ссийской Федерации», Федеральному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 государств</w:t>
      </w:r>
      <w:r w:rsidR="00A06E16" w:rsidRPr="00CB1E39">
        <w:rPr>
          <w:rFonts w:ascii="Times New Roman" w:eastAsia="Times New Roman" w:hAnsi="Times New Roman" w:cs="Times New Roman"/>
          <w:sz w:val="24"/>
          <w:szCs w:val="24"/>
        </w:rPr>
        <w:t>енному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A06E16" w:rsidRPr="00CB1E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06E16" w:rsidRPr="00CB1E39">
        <w:rPr>
          <w:rFonts w:ascii="Times New Roman" w:eastAsia="Times New Roman" w:hAnsi="Times New Roman" w:cs="Times New Roman"/>
          <w:sz w:val="24"/>
          <w:szCs w:val="24"/>
        </w:rPr>
        <w:t>у стандарту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="00953ABF" w:rsidRPr="00CB1E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ABF" w:rsidRPr="00CB1E39">
        <w:rPr>
          <w:rFonts w:ascii="Times New Roman" w:eastAsia="Times New Roman" w:hAnsi="Times New Roman" w:cs="Times New Roman"/>
          <w:bCs/>
          <w:sz w:val="24"/>
          <w:szCs w:val="24"/>
        </w:rPr>
        <w:t>приказ  Минобрнауки  РФ от 17 октября 2013г №1155, действующий с 01 января 2014г.,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E16" w:rsidRPr="00CB1E39">
        <w:rPr>
          <w:rFonts w:ascii="Times New Roman" w:eastAsia="Times New Roman" w:hAnsi="Times New Roman" w:cs="Times New Roman"/>
          <w:bCs/>
          <w:sz w:val="24"/>
          <w:szCs w:val="24"/>
        </w:rPr>
        <w:t>Единому квалификационному справочнику должностей руководителей, специалистов и служащих от 31 октября 2010г.,</w:t>
      </w:r>
      <w:r w:rsidRPr="00CB1E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Постановлению Главного государственного санитарного врача РФ </w:t>
      </w:r>
      <w:r w:rsidRPr="00CB1E39">
        <w:rPr>
          <w:rFonts w:ascii="Times New Roman" w:hAnsi="Times New Roman" w:cs="Times New Roman"/>
          <w:sz w:val="24"/>
          <w:szCs w:val="24"/>
        </w:rPr>
        <w:t xml:space="preserve">от 15 мая 2013 г. N 26 г. Москва от "Об утверждении СанПиН 2.4.1.3049-13 "Санитарно эпидемиологическим требованиям к устройству, содержанию и организации режима работы дошкольных образовательных организаций"). </w:t>
      </w:r>
    </w:p>
    <w:p w:rsidR="00761E49" w:rsidRPr="00CB1E39" w:rsidRDefault="00761E49" w:rsidP="005775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</w:t>
      </w:r>
      <w:r w:rsidRPr="00CB1E39">
        <w:rPr>
          <w:rFonts w:ascii="Times New Roman" w:hAnsi="Times New Roman" w:cs="Times New Roman"/>
          <w:sz w:val="24"/>
          <w:szCs w:val="24"/>
        </w:rPr>
        <w:t xml:space="preserve">развитие личности детей дошкольного возраста </w:t>
      </w:r>
      <w:r w:rsidR="00045A4E" w:rsidRPr="00CB1E39">
        <w:rPr>
          <w:rFonts w:ascii="Times New Roman" w:hAnsi="Times New Roman" w:cs="Times New Roman"/>
          <w:sz w:val="24"/>
          <w:szCs w:val="24"/>
        </w:rPr>
        <w:t>6-7</w:t>
      </w:r>
      <w:r w:rsidRPr="00CB1E39">
        <w:rPr>
          <w:rFonts w:ascii="Times New Roman" w:hAnsi="Times New Roman" w:cs="Times New Roman"/>
          <w:sz w:val="24"/>
          <w:szCs w:val="24"/>
        </w:rPr>
        <w:t xml:space="preserve"> лет в различных видах общения и деятельности с учетом их возрастных, индивидуальных психологических и физиологических особенностей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F50" w:rsidRPr="00CB1E39" w:rsidRDefault="00586F50" w:rsidP="00577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ABB" w:rsidRPr="00CB1E39" w:rsidRDefault="00586F50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215ABB" w:rsidRPr="00CB1E39">
        <w:rPr>
          <w:rFonts w:ascii="Times New Roman" w:hAnsi="Times New Roman" w:cs="Times New Roman"/>
          <w:b/>
          <w:sz w:val="24"/>
          <w:szCs w:val="24"/>
        </w:rPr>
        <w:t>:</w:t>
      </w:r>
      <w:r w:rsidR="00B966B4"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06" w:rsidRPr="00CB1E39" w:rsidRDefault="00AB6D6F" w:rsidP="002832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601"/>
      <w:r w:rsidRPr="00CB1E3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  <w:bookmarkStart w:id="2" w:name="sub_1602"/>
      <w:bookmarkEnd w:id="1"/>
    </w:p>
    <w:p w:rsidR="00AB6D6F" w:rsidRPr="00CB1E39" w:rsidRDefault="00AB6D6F" w:rsidP="002832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статуса, психофизиологических и других особенностей;</w:t>
      </w:r>
    </w:p>
    <w:p w:rsidR="00AB6D6F" w:rsidRPr="00CB1E39" w:rsidRDefault="00AB6D6F" w:rsidP="002832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603"/>
      <w:bookmarkEnd w:id="2"/>
      <w:r w:rsidRPr="00CB1E39">
        <w:rPr>
          <w:rFonts w:ascii="Times New Roman" w:hAnsi="Times New Roman" w:cs="Times New Roman"/>
          <w:sz w:val="24"/>
          <w:szCs w:val="24"/>
        </w:rPr>
        <w:t>Обеспечение преемственности  образовательной программы  дошкольного и начального общего образования;</w:t>
      </w:r>
    </w:p>
    <w:p w:rsidR="00AB6D6F" w:rsidRPr="00CB1E39" w:rsidRDefault="00AB6D6F" w:rsidP="002832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604"/>
      <w:bookmarkEnd w:id="3"/>
      <w:r w:rsidRPr="00CB1E39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B6D6F" w:rsidRPr="00CB1E39" w:rsidRDefault="00C71506" w:rsidP="002832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605"/>
      <w:bookmarkEnd w:id="4"/>
      <w:r w:rsidRPr="00CB1E39">
        <w:rPr>
          <w:rFonts w:ascii="Times New Roman" w:hAnsi="Times New Roman" w:cs="Times New Roman"/>
          <w:sz w:val="24"/>
          <w:szCs w:val="24"/>
        </w:rPr>
        <w:t>Объединение</w:t>
      </w:r>
      <w:r w:rsidR="00AB6D6F" w:rsidRPr="00CB1E39">
        <w:rPr>
          <w:rFonts w:ascii="Times New Roman" w:hAnsi="Times New Roman" w:cs="Times New Roman"/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B6D6F" w:rsidRPr="00CB1E39" w:rsidRDefault="00C71506" w:rsidP="002832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606"/>
      <w:bookmarkEnd w:id="5"/>
      <w:r w:rsidRPr="00CB1E39">
        <w:rPr>
          <w:rFonts w:ascii="Times New Roman" w:hAnsi="Times New Roman" w:cs="Times New Roman"/>
          <w:sz w:val="24"/>
          <w:szCs w:val="24"/>
        </w:rPr>
        <w:t>Формирование</w:t>
      </w:r>
      <w:r w:rsidR="00AB6D6F" w:rsidRPr="00CB1E39">
        <w:rPr>
          <w:rFonts w:ascii="Times New Roman" w:hAnsi="Times New Roman" w:cs="Times New Roman"/>
          <w:sz w:val="24"/>
          <w:szCs w:val="24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B6D6F" w:rsidRPr="00CB1E39" w:rsidRDefault="00C71506" w:rsidP="0028321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1608"/>
      <w:bookmarkEnd w:id="6"/>
      <w:r w:rsidRPr="00CB1E39">
        <w:rPr>
          <w:rFonts w:ascii="Times New Roman" w:hAnsi="Times New Roman" w:cs="Times New Roman"/>
          <w:sz w:val="24"/>
          <w:szCs w:val="24"/>
        </w:rPr>
        <w:t>Формирование</w:t>
      </w:r>
      <w:r w:rsidR="00AB6D6F" w:rsidRPr="00CB1E39">
        <w:rPr>
          <w:rFonts w:ascii="Times New Roman" w:hAnsi="Times New Roman" w:cs="Times New Roman"/>
          <w:sz w:val="24"/>
          <w:szCs w:val="24"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B6D6F" w:rsidRPr="00CB1E39" w:rsidRDefault="00C71506" w:rsidP="0028321D">
      <w:pPr>
        <w:pStyle w:val="a6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8" w:name="sub_1609"/>
      <w:bookmarkEnd w:id="7"/>
      <w:r w:rsidRPr="00CB1E39">
        <w:rPr>
          <w:rFonts w:ascii="Times New Roman" w:hAnsi="Times New Roman" w:cs="Times New Roman"/>
          <w:sz w:val="24"/>
          <w:szCs w:val="24"/>
        </w:rPr>
        <w:t>Обеспечение</w:t>
      </w:r>
      <w:r w:rsidR="00AB6D6F" w:rsidRPr="00CB1E39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bookmarkEnd w:id="8"/>
    <w:p w:rsidR="00586F50" w:rsidRPr="00CB1E39" w:rsidRDefault="00586F50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E9" w:rsidRPr="00CB1E39" w:rsidRDefault="00691EF5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составляет </w:t>
      </w:r>
      <w:r w:rsidR="0086697F" w:rsidRPr="00CB1E39">
        <w:rPr>
          <w:rFonts w:ascii="Times New Roman" w:hAnsi="Times New Roman" w:cs="Times New Roman"/>
          <w:sz w:val="24"/>
          <w:szCs w:val="24"/>
        </w:rPr>
        <w:t>6</w:t>
      </w:r>
      <w:r w:rsidRPr="00CB1E39">
        <w:rPr>
          <w:rFonts w:ascii="Times New Roman" w:hAnsi="Times New Roman" w:cs="Times New Roman"/>
          <w:sz w:val="24"/>
          <w:szCs w:val="24"/>
        </w:rPr>
        <w:t xml:space="preserve">0%, часть, формируемая участниками образовательных отношений - </w:t>
      </w:r>
      <w:r w:rsidR="0086697F" w:rsidRPr="00CB1E39">
        <w:rPr>
          <w:rFonts w:ascii="Times New Roman" w:hAnsi="Times New Roman" w:cs="Times New Roman"/>
          <w:sz w:val="24"/>
          <w:szCs w:val="24"/>
        </w:rPr>
        <w:t>4</w:t>
      </w:r>
      <w:r w:rsidRPr="00CB1E39">
        <w:rPr>
          <w:rFonts w:ascii="Times New Roman" w:hAnsi="Times New Roman" w:cs="Times New Roman"/>
          <w:sz w:val="24"/>
          <w:szCs w:val="24"/>
        </w:rPr>
        <w:t>0%.</w:t>
      </w:r>
    </w:p>
    <w:p w:rsidR="00452FA0" w:rsidRPr="00CB1E39" w:rsidRDefault="00452FA0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0" w:rsidRPr="00CB1E39" w:rsidRDefault="00452FA0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FA0" w:rsidRPr="00CB1E39" w:rsidRDefault="00452FA0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z w:val="24"/>
          <w:szCs w:val="24"/>
        </w:rPr>
        <w:t xml:space="preserve"> Принципы </w:t>
      </w:r>
      <w:r w:rsidR="00452FA0" w:rsidRPr="00CB1E39">
        <w:rPr>
          <w:rFonts w:ascii="Times New Roman" w:hAnsi="Times New Roman" w:cs="Times New Roman"/>
          <w:b/>
          <w:bCs/>
          <w:sz w:val="24"/>
          <w:szCs w:val="24"/>
        </w:rPr>
        <w:t xml:space="preserve">и подходы к </w:t>
      </w:r>
      <w:r w:rsidR="00B432CD" w:rsidRPr="00CB1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b/>
          <w:bCs/>
          <w:sz w:val="24"/>
          <w:szCs w:val="24"/>
        </w:rPr>
        <w:t>формировани</w:t>
      </w:r>
      <w:r w:rsidR="00B432CD" w:rsidRPr="00CB1E39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B1E3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B432CD" w:rsidRPr="00CB1E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32CD" w:rsidRPr="00CB1E39" w:rsidRDefault="00B432CD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1) поддержка разнообразия детства; сохранение уникальности и самоценности детства как важного этапа в общем развитии</w:t>
      </w: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человека, самоценность детства – понимание (рассмотрение) детства как периода жизни значимого самого по себе, без всяких ус-</w:t>
      </w: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ловий; значимого тем, что происходит с ребенком сейчас, а не тем, что этот период есть период подготовки к следующему периоду;</w:t>
      </w: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3) уважение личности ребенка;</w:t>
      </w: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сформирована с учётом особенностей базового уровня системы общего образования</w:t>
      </w:r>
      <w:r w:rsidR="00B432CD" w:rsidRPr="00CB1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color w:val="000000"/>
          <w:sz w:val="24"/>
          <w:szCs w:val="24"/>
        </w:rPr>
        <w:t>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</w:t>
      </w:r>
    </w:p>
    <w:p w:rsidR="00330EE9" w:rsidRPr="00CB1E39" w:rsidRDefault="00330EE9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учебной деятельности.</w:t>
      </w:r>
    </w:p>
    <w:p w:rsidR="00E440E3" w:rsidRPr="00CB1E39" w:rsidRDefault="00E440E3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EE4" w:rsidRPr="00CB1E39" w:rsidRDefault="00B86B39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 xml:space="preserve">Возрастные   особенности </w:t>
      </w:r>
      <w:r w:rsidR="00B966B4" w:rsidRPr="00CB1E39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C45C58">
        <w:rPr>
          <w:rFonts w:ascii="Times New Roman" w:hAnsi="Times New Roman" w:cs="Times New Roman"/>
          <w:b/>
          <w:sz w:val="24"/>
          <w:szCs w:val="24"/>
        </w:rPr>
        <w:t>подготовительного</w:t>
      </w:r>
      <w:r w:rsidR="0066648B"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6B4" w:rsidRPr="00CB1E39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  <w:r w:rsidRPr="00CB1E39">
        <w:rPr>
          <w:rFonts w:ascii="Times New Roman" w:hAnsi="Times New Roman" w:cs="Times New Roman"/>
          <w:b/>
          <w:sz w:val="24"/>
          <w:szCs w:val="24"/>
        </w:rPr>
        <w:t>.</w:t>
      </w:r>
    </w:p>
    <w:p w:rsidR="00596B92" w:rsidRPr="00CB1E39" w:rsidRDefault="00596B92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Дети </w:t>
      </w:r>
      <w:r w:rsidR="00045A4E" w:rsidRPr="00CB1E39">
        <w:rPr>
          <w:rFonts w:ascii="Times New Roman" w:hAnsi="Times New Roman" w:cs="Times New Roman"/>
          <w:sz w:val="24"/>
          <w:szCs w:val="24"/>
        </w:rPr>
        <w:t>6-7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лет </w:t>
      </w:r>
      <w:r w:rsidRPr="00CB1E39">
        <w:rPr>
          <w:rFonts w:ascii="Times New Roman" w:hAnsi="Times New Roman" w:cs="Times New Roman"/>
          <w:sz w:val="24"/>
          <w:szCs w:val="24"/>
        </w:rPr>
        <w:t>уже могут распределять роли до начала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игры и строить свое поведение, придерживаясь роли. Игровое взаимодействие сопровождается речью, соответствующей и по содержанию, и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интонационно взятой роли. Речь, сопровождающая реальные отношения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детей, отличается от ролевой речи. Дети начинают осваивать социальные отношения и понимать подчиненность позиций в различных видах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организация игрового пространства, в котором выделяются «центр</w:t>
      </w:r>
      <w:r w:rsidR="00C45C58">
        <w:rPr>
          <w:rFonts w:ascii="Times New Roman" w:hAnsi="Times New Roman" w:cs="Times New Roman"/>
          <w:sz w:val="24"/>
          <w:szCs w:val="24"/>
        </w:rPr>
        <w:t>ы</w:t>
      </w:r>
      <w:r w:rsidRPr="00CB1E39">
        <w:rPr>
          <w:rFonts w:ascii="Times New Roman" w:hAnsi="Times New Roman" w:cs="Times New Roman"/>
          <w:sz w:val="24"/>
          <w:szCs w:val="24"/>
        </w:rPr>
        <w:t>». (Действия детей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в играх становятся разнообразными.</w:t>
      </w:r>
    </w:p>
    <w:p w:rsidR="00596B92" w:rsidRPr="00CB1E39" w:rsidRDefault="00596B92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детей. Это возра</w:t>
      </w:r>
      <w:r w:rsidR="00C45C58">
        <w:rPr>
          <w:rFonts w:ascii="Times New Roman" w:hAnsi="Times New Roman" w:cs="Times New Roman"/>
          <w:sz w:val="24"/>
          <w:szCs w:val="24"/>
        </w:rPr>
        <w:t>ст наиболее активного рисования</w:t>
      </w:r>
      <w:r w:rsidRPr="00CB1E39">
        <w:rPr>
          <w:rFonts w:ascii="Times New Roman" w:hAnsi="Times New Roman" w:cs="Times New Roman"/>
          <w:sz w:val="24"/>
          <w:szCs w:val="24"/>
        </w:rPr>
        <w:t>. Рисунки могут быть самыми разными по содержанию: это и жизненные впечатления детей, и воображаемые ситуации, и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иллюстрации к фильмам и книгам. Обычно рисунки представляют собой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схематичные изображения различных объектов, но могут отличаться</w:t>
      </w:r>
    </w:p>
    <w:p w:rsidR="00596B92" w:rsidRPr="00CB1E39" w:rsidRDefault="00596B92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оригинальностью композиционного решения, передавать статичные и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динамичные отношения. Рисунки приобретают сюжетный характер;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достаточно часто встречаются многократно повторяющиеся сюжеты с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небольшими или, напротив, существенными изменениями. Изображение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человека становится более детализированным и пропорциональным. По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рисунку можно судить о половой принадлежности и эмоциональном состоянии изображенного человека.</w:t>
      </w:r>
    </w:p>
    <w:p w:rsidR="00596B92" w:rsidRPr="00CB1E39" w:rsidRDefault="00596B92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в которых протекает эта деятельность. Дети используют и называют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различные детали деревянного конструктора. Могут заменить детали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может осуществляться на основе схемы, по замыслу и по условиям.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</w:p>
    <w:p w:rsidR="004D4128" w:rsidRPr="00CB1E39" w:rsidRDefault="00596B92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(два, четыре, шесть сгибаний); из природного материала. Они осваивают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два способа конструирования: </w:t>
      </w:r>
      <w:r w:rsidRPr="00CB1E39">
        <w:rPr>
          <w:rFonts w:ascii="Times New Roman" w:hAnsi="Times New Roman" w:cs="Times New Roman"/>
          <w:sz w:val="24"/>
          <w:szCs w:val="24"/>
        </w:rPr>
        <w:t xml:space="preserve">от </w:t>
      </w:r>
      <w:r w:rsidR="00B17828" w:rsidRPr="00CB1E39">
        <w:rPr>
          <w:rFonts w:ascii="Times New Roman" w:hAnsi="Times New Roman" w:cs="Times New Roman"/>
          <w:sz w:val="24"/>
          <w:szCs w:val="24"/>
        </w:rPr>
        <w:t>природного материала к художест</w:t>
      </w:r>
      <w:r w:rsidR="004D4128" w:rsidRPr="00CB1E39">
        <w:rPr>
          <w:rFonts w:ascii="Times New Roman" w:hAnsi="Times New Roman" w:cs="Times New Roman"/>
          <w:sz w:val="24"/>
          <w:szCs w:val="24"/>
        </w:rPr>
        <w:t>венному образу (ребенок «достраивае</w:t>
      </w:r>
      <w:r w:rsidR="00B17828" w:rsidRPr="00CB1E39">
        <w:rPr>
          <w:rFonts w:ascii="Times New Roman" w:hAnsi="Times New Roman" w:cs="Times New Roman"/>
          <w:sz w:val="24"/>
          <w:szCs w:val="24"/>
        </w:rPr>
        <w:t>т» природный материал до целост</w:t>
      </w:r>
      <w:r w:rsidR="004D4128" w:rsidRPr="00CB1E39">
        <w:rPr>
          <w:rFonts w:ascii="Times New Roman" w:hAnsi="Times New Roman" w:cs="Times New Roman"/>
          <w:sz w:val="24"/>
          <w:szCs w:val="24"/>
        </w:rPr>
        <w:t>ного образа, дополняя его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различными деталями); </w:t>
      </w:r>
      <w:r w:rsidR="004D4128" w:rsidRPr="00CB1E39">
        <w:rPr>
          <w:rFonts w:ascii="Times New Roman" w:hAnsi="Times New Roman" w:cs="Times New Roman"/>
          <w:sz w:val="24"/>
          <w:szCs w:val="24"/>
        </w:rPr>
        <w:t>от художественного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="004D4128" w:rsidRPr="00CB1E39">
        <w:rPr>
          <w:rFonts w:ascii="Times New Roman" w:hAnsi="Times New Roman" w:cs="Times New Roman"/>
          <w:sz w:val="24"/>
          <w:szCs w:val="24"/>
        </w:rPr>
        <w:t>образа к природному материалу (реб</w:t>
      </w:r>
      <w:r w:rsidR="00B17828" w:rsidRPr="00CB1E39">
        <w:rPr>
          <w:rFonts w:ascii="Times New Roman" w:hAnsi="Times New Roman" w:cs="Times New Roman"/>
          <w:sz w:val="24"/>
          <w:szCs w:val="24"/>
        </w:rPr>
        <w:t>енок подбирает необходимый мате</w:t>
      </w:r>
      <w:r w:rsidR="004D4128" w:rsidRPr="00CB1E39">
        <w:rPr>
          <w:rFonts w:ascii="Times New Roman" w:hAnsi="Times New Roman" w:cs="Times New Roman"/>
          <w:sz w:val="24"/>
          <w:szCs w:val="24"/>
        </w:rPr>
        <w:t>риал, для того чтобы воплотить образ).</w:t>
      </w:r>
    </w:p>
    <w:p w:rsidR="004D4128" w:rsidRPr="00CB1E39" w:rsidRDefault="004D4128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lastRenderedPageBreak/>
        <w:t>Продолжает совершенствоваться восприятие цвета, формы и величины, строения предметов; систематизируются представления детей. Они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называют не только основные цвета и их оттенки, но и промежуточные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9300ED" w:rsidRPr="00CB1E39" w:rsidRDefault="004D4128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В </w:t>
      </w:r>
      <w:r w:rsidR="00C45C58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CB1E39">
        <w:rPr>
          <w:rFonts w:ascii="Times New Roman" w:hAnsi="Times New Roman" w:cs="Times New Roman"/>
          <w:sz w:val="24"/>
          <w:szCs w:val="24"/>
        </w:rPr>
        <w:t xml:space="preserve"> дошкольном возрасте продолжает развиваться образное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мышление. Дети способны не только решить задачу в наглядном плане, но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и совершить преобразования объекта, указать, в какой последовательности объекты вступят во взаимодействие и т. д. Однако подобные решения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окажутся правильными только в том случае, если дети будут применять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адекватные мыслительные средства. Среди них можно выделить схематизированные представления, которые возникают в процессе наглядного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моделирования; комплексные представления, отражающие представления детей о системе признаков, которыми могут обладать объекты, а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также представления, отражающие стадии преобразования различных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объектов и явлений (представления о цикличности изменений): представления о смене времен года, дня и ночи, об увеличении и уменьшении</w:t>
      </w:r>
      <w:r w:rsidR="00C45C58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объектов в результате различных воздействий, представления о развитии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 xml:space="preserve">и т. д. Кроме того, </w:t>
      </w:r>
      <w:r w:rsidRPr="00CB1E39">
        <w:rPr>
          <w:rFonts w:ascii="Times New Roman" w:hAnsi="Times New Roman" w:cs="Times New Roman"/>
          <w:bCs/>
          <w:sz w:val="24"/>
          <w:szCs w:val="24"/>
        </w:rPr>
        <w:t>продолжают совершенствоваться обобщения, что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bCs/>
          <w:sz w:val="24"/>
          <w:szCs w:val="24"/>
        </w:rPr>
        <w:t>является основой словесно-логического мышления</w:t>
      </w:r>
      <w:r w:rsidRPr="00CB1E39">
        <w:rPr>
          <w:rFonts w:ascii="Times New Roman" w:hAnsi="Times New Roman" w:cs="Times New Roman"/>
          <w:sz w:val="24"/>
          <w:szCs w:val="24"/>
        </w:rPr>
        <w:t>. В дошкольном возрасте у детей еще отсутствуют представления о классах объектов. Дети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группируют объекты по признакам, которые могут изменяться, однако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начинают формироваться операции логического сложения и умножения</w:t>
      </w:r>
      <w:r w:rsidR="00B1782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 xml:space="preserve">классов. </w:t>
      </w:r>
      <w:r w:rsidR="009300ED" w:rsidRPr="00CB1E39">
        <w:rPr>
          <w:rFonts w:ascii="Times New Roman" w:hAnsi="Times New Roman" w:cs="Times New Roman"/>
          <w:sz w:val="24"/>
          <w:szCs w:val="24"/>
        </w:rPr>
        <w:t>Развитие воображения в этом возра</w:t>
      </w:r>
      <w:r w:rsidR="00B17828" w:rsidRPr="00CB1E39">
        <w:rPr>
          <w:rFonts w:ascii="Times New Roman" w:hAnsi="Times New Roman" w:cs="Times New Roman"/>
          <w:sz w:val="24"/>
          <w:szCs w:val="24"/>
        </w:rPr>
        <w:t>сте позволяет детям сочинять до</w:t>
      </w:r>
      <w:r w:rsidR="009300ED" w:rsidRPr="00CB1E39">
        <w:rPr>
          <w:rFonts w:ascii="Times New Roman" w:hAnsi="Times New Roman" w:cs="Times New Roman"/>
          <w:sz w:val="24"/>
          <w:szCs w:val="24"/>
        </w:rPr>
        <w:t>статочно оригинальные и последовательно разворачивающиеся истории.</w:t>
      </w:r>
    </w:p>
    <w:p w:rsidR="00BA6097" w:rsidRPr="00CB1E39" w:rsidRDefault="00BA6097" w:rsidP="005775A0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</w:p>
    <w:p w:rsidR="00BA6097" w:rsidRPr="00C45C58" w:rsidRDefault="00E23CAF" w:rsidP="005775A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  </w:t>
      </w:r>
      <w:r w:rsidR="00BA6097" w:rsidRPr="00C45C58">
        <w:rPr>
          <w:rFonts w:ascii="Times New Roman" w:hAnsi="Times New Roman" w:cs="Times New Roman"/>
          <w:b/>
          <w:bCs/>
          <w:color w:val="FF0000"/>
          <w:spacing w:val="-15"/>
          <w:sz w:val="24"/>
          <w:szCs w:val="24"/>
        </w:rPr>
        <w:t>Планируемые результаты</w:t>
      </w:r>
      <w:r w:rsidR="00DB5709" w:rsidRPr="00C45C58">
        <w:rPr>
          <w:rFonts w:ascii="Times New Roman" w:hAnsi="Times New Roman" w:cs="Times New Roman"/>
          <w:b/>
          <w:bCs/>
          <w:color w:val="FF0000"/>
          <w:spacing w:val="-15"/>
          <w:sz w:val="24"/>
          <w:szCs w:val="24"/>
        </w:rPr>
        <w:t xml:space="preserve"> освоения Программы</w:t>
      </w:r>
      <w:r w:rsidR="00D630EB" w:rsidRPr="00C45C58">
        <w:rPr>
          <w:rFonts w:ascii="Times New Roman" w:hAnsi="Times New Roman" w:cs="Times New Roman"/>
          <w:b/>
          <w:bCs/>
          <w:color w:val="FF0000"/>
          <w:spacing w:val="-15"/>
          <w:sz w:val="24"/>
          <w:szCs w:val="24"/>
        </w:rPr>
        <w:t xml:space="preserve"> (целевые ори</w:t>
      </w:r>
      <w:r w:rsidR="00353285" w:rsidRPr="00C45C58">
        <w:rPr>
          <w:rFonts w:ascii="Times New Roman" w:hAnsi="Times New Roman" w:cs="Times New Roman"/>
          <w:b/>
          <w:bCs/>
          <w:color w:val="FF0000"/>
          <w:spacing w:val="-15"/>
          <w:sz w:val="24"/>
          <w:szCs w:val="24"/>
        </w:rPr>
        <w:t>е</w:t>
      </w:r>
      <w:r w:rsidR="00D630EB" w:rsidRPr="00C45C58">
        <w:rPr>
          <w:rFonts w:ascii="Times New Roman" w:hAnsi="Times New Roman" w:cs="Times New Roman"/>
          <w:b/>
          <w:bCs/>
          <w:color w:val="FF0000"/>
          <w:spacing w:val="-15"/>
          <w:sz w:val="24"/>
          <w:szCs w:val="24"/>
        </w:rPr>
        <w:t>нтиры).</w:t>
      </w:r>
    </w:p>
    <w:p w:rsidR="00D630EB" w:rsidRPr="00CB1E39" w:rsidRDefault="00D630EB" w:rsidP="005775A0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957FE5" w:rsidRPr="00CB1E39" w:rsidRDefault="00AF0D8C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Требования ФГОС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bookmarkStart w:id="9" w:name="sub_43"/>
      <w:r w:rsidRPr="00CB1E39">
        <w:rPr>
          <w:rFonts w:ascii="Times New Roman" w:hAnsi="Times New Roman" w:cs="Times New Roman"/>
          <w:sz w:val="24"/>
          <w:szCs w:val="24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bookmarkEnd w:id="9"/>
      <w:r w:rsidRPr="00CB1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285" w:rsidRPr="00CB1E39" w:rsidRDefault="00353285" w:rsidP="005775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1E49" w:rsidRPr="00CB1E39" w:rsidRDefault="00761E49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  <w:u w:val="single"/>
        </w:rPr>
        <w:t>Результатами освоения Программы в старшей группе ДОУ является создание предпосылок для реализации целевых ориентиров на этапе завершения дошкольного образования</w:t>
      </w:r>
      <w:r w:rsidRPr="00CB1E39">
        <w:rPr>
          <w:rFonts w:ascii="Times New Roman" w:hAnsi="Times New Roman" w:cs="Times New Roman"/>
          <w:sz w:val="24"/>
          <w:szCs w:val="24"/>
        </w:rPr>
        <w:t>:</w:t>
      </w:r>
    </w:p>
    <w:p w:rsidR="00A1793D" w:rsidRPr="00CB1E39" w:rsidRDefault="00A1793D" w:rsidP="005775A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1793D" w:rsidRPr="00CB1E39" w:rsidRDefault="00A1793D" w:rsidP="005775A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1793D" w:rsidRPr="00CB1E39" w:rsidRDefault="00A1793D" w:rsidP="005775A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1793D" w:rsidRPr="00CB1E39" w:rsidRDefault="00A1793D" w:rsidP="005775A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</w:t>
      </w:r>
      <w:r w:rsidRPr="00CB1E39">
        <w:rPr>
          <w:rFonts w:ascii="Times New Roman" w:hAnsi="Times New Roman" w:cs="Times New Roman"/>
          <w:sz w:val="24"/>
          <w:szCs w:val="24"/>
        </w:rPr>
        <w:lastRenderedPageBreak/>
        <w:t>высказывания в ситуации общения, может выделять звуки в словах, у ребенка складываются предпосылки грамотности;</w:t>
      </w:r>
    </w:p>
    <w:p w:rsidR="00A1793D" w:rsidRPr="00CB1E39" w:rsidRDefault="00A1793D" w:rsidP="005775A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1793D" w:rsidRPr="00CB1E39" w:rsidRDefault="00A1793D" w:rsidP="005775A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23CAF" w:rsidRPr="00CB1E39" w:rsidRDefault="00A1793D" w:rsidP="00E2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23CAF" w:rsidRPr="00CB1E39" w:rsidRDefault="00E23CAF" w:rsidP="00E2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AF" w:rsidRPr="00CB1E39" w:rsidRDefault="00E23CAF" w:rsidP="00E2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CAF" w:rsidRPr="00CB1E39" w:rsidRDefault="00E23CAF" w:rsidP="00E23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b/>
          <w:sz w:val="24"/>
          <w:szCs w:val="24"/>
        </w:rPr>
        <w:t xml:space="preserve"> 1.2. Часть, формируемая участниками образовательных отношений.</w:t>
      </w:r>
    </w:p>
    <w:p w:rsidR="00E23CAF" w:rsidRPr="00CB1E39" w:rsidRDefault="00E23CAF" w:rsidP="00E23C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Национально-региональный компонент. </w:t>
      </w:r>
    </w:p>
    <w:p w:rsidR="00E23CAF" w:rsidRPr="00CB1E39" w:rsidRDefault="00E23CAF" w:rsidP="00E23C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CAF" w:rsidRPr="00CB1E39" w:rsidRDefault="00E23CAF" w:rsidP="00E2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Национально-региональный компонент </w:t>
      </w:r>
      <w:r w:rsidRPr="00CB1E39">
        <w:rPr>
          <w:rFonts w:ascii="Times New Roman" w:hAnsi="Times New Roman" w:cs="Times New Roman"/>
          <w:sz w:val="24"/>
          <w:szCs w:val="24"/>
        </w:rPr>
        <w:t>способствует включению воспитанников в процесс ознакомления с региональными особенностями родного края.</w:t>
      </w:r>
    </w:p>
    <w:p w:rsidR="00E23CAF" w:rsidRPr="00CB1E39" w:rsidRDefault="00E23CAF" w:rsidP="00E23C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CB1E39">
        <w:rPr>
          <w:rFonts w:ascii="Times New Roman" w:hAnsi="Times New Roman" w:cs="Times New Roman"/>
          <w:sz w:val="24"/>
          <w:szCs w:val="24"/>
        </w:rPr>
        <w:t>работы является</w:t>
      </w:r>
      <w:r w:rsidRPr="00CB1E3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целостных представлений о родном крае через решение следующих задач:</w:t>
      </w:r>
    </w:p>
    <w:p w:rsidR="00E23CAF" w:rsidRPr="00CB1E39" w:rsidRDefault="00E23CAF" w:rsidP="0028321D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приобщение к истории возникновения родного города (села, поселка); знакомство со знаменитыми земляками и людьми, прославившими Осетию.</w:t>
      </w:r>
    </w:p>
    <w:p w:rsidR="00E23CAF" w:rsidRPr="00CB1E39" w:rsidRDefault="00E23CAF" w:rsidP="0028321D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E23CAF" w:rsidRPr="00CB1E39" w:rsidRDefault="00E23CAF" w:rsidP="0028321D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воспитание любви к родному дому, семье, уважения к родителям и их труду.</w:t>
      </w:r>
    </w:p>
    <w:p w:rsidR="00E23CAF" w:rsidRPr="00CB1E39" w:rsidRDefault="00E23CAF" w:rsidP="0028321D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E23CAF" w:rsidRPr="00CB1E39" w:rsidRDefault="00E23CAF" w:rsidP="0028321D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животном и растительном мире родного края.</w:t>
      </w:r>
    </w:p>
    <w:p w:rsidR="00E23CAF" w:rsidRPr="00CB1E39" w:rsidRDefault="00E23CAF" w:rsidP="00E23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</w:p>
    <w:p w:rsidR="00E23CAF" w:rsidRPr="00CB1E39" w:rsidRDefault="00E23CAF" w:rsidP="002832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Системность и непрерывность.</w:t>
      </w:r>
    </w:p>
    <w:p w:rsidR="00E23CAF" w:rsidRPr="00CB1E39" w:rsidRDefault="00E23CAF" w:rsidP="002832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E23CAF" w:rsidRPr="00CB1E39" w:rsidRDefault="00E23CAF" w:rsidP="002832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Свобода индивидуального личностного развития.</w:t>
      </w:r>
    </w:p>
    <w:p w:rsidR="00E23CAF" w:rsidRPr="00CB1E39" w:rsidRDefault="00E23CAF" w:rsidP="002832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E23CAF" w:rsidRPr="00CB1E39" w:rsidRDefault="00E23CAF" w:rsidP="002832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Принцип регионализации (учет специфики региона)</w:t>
      </w:r>
    </w:p>
    <w:p w:rsidR="00A1793D" w:rsidRPr="00CB1E39" w:rsidRDefault="00E23CAF" w:rsidP="00E23C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9664E2" w:rsidRPr="00CB1E39" w:rsidRDefault="009664E2" w:rsidP="005775A0">
      <w:pPr>
        <w:spacing w:after="0" w:line="240" w:lineRule="auto"/>
        <w:ind w:left="1140" w:right="4320"/>
        <w:rPr>
          <w:rStyle w:val="8"/>
          <w:rFonts w:ascii="Times New Roman" w:hAnsi="Times New Roman" w:cs="Times New Roman"/>
          <w:b/>
          <w:sz w:val="24"/>
          <w:szCs w:val="24"/>
        </w:rPr>
      </w:pPr>
      <w:bookmarkStart w:id="10" w:name="bookmark38"/>
    </w:p>
    <w:bookmarkEnd w:id="10"/>
    <w:p w:rsidR="00A1793D" w:rsidRPr="00CB1E39" w:rsidRDefault="00A1793D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0EB" w:rsidRPr="00CB1E39" w:rsidRDefault="00337404" w:rsidP="0028321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Содержательный раздел</w:t>
      </w:r>
      <w:r w:rsidR="00D630EB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</w:p>
    <w:p w:rsidR="00B86B39" w:rsidRPr="00CB1E39" w:rsidRDefault="00D630EB" w:rsidP="00D630EB">
      <w:pPr>
        <w:pStyle w:val="a6"/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2.1. Обязательная часть.</w:t>
      </w:r>
    </w:p>
    <w:p w:rsidR="00D630EB" w:rsidRPr="00CB1E39" w:rsidRDefault="00D630EB" w:rsidP="00D630EB">
      <w:pPr>
        <w:pStyle w:val="a6"/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5678C3" w:rsidRPr="00CB1E39" w:rsidRDefault="005678C3" w:rsidP="005775A0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B86B39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Образовательная деятельнос</w:t>
      </w:r>
      <w:r w:rsidR="006E1D70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т</w:t>
      </w:r>
      <w:r w:rsidR="00B86B39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ь</w:t>
      </w:r>
      <w:r w:rsidR="006E1D70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в соответствии с направлениями развития ребенка       (цель, задачи, планирование).</w:t>
      </w:r>
    </w:p>
    <w:p w:rsidR="006E1D70" w:rsidRPr="00CB1E39" w:rsidRDefault="006E1D70" w:rsidP="005775A0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3B2A3B" w:rsidRPr="00CB1E39" w:rsidRDefault="003B2A3B" w:rsidP="005775A0">
      <w:pPr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3B2A3B" w:rsidRPr="00CB1E39" w:rsidRDefault="004901B5" w:rsidP="005775A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социально-коммуникативное развитие; </w:t>
      </w:r>
    </w:p>
    <w:p w:rsidR="003B2A3B" w:rsidRPr="00CB1E39" w:rsidRDefault="003B2A3B" w:rsidP="005775A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>познавательное развитие;</w:t>
      </w:r>
    </w:p>
    <w:p w:rsidR="00C56EB8" w:rsidRPr="00CB1E39" w:rsidRDefault="003B2A3B" w:rsidP="005775A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>художественно</w:t>
      </w: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  <w:t>эстетическое</w:t>
      </w:r>
      <w:r w:rsidR="00353285"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развитие</w:t>
      </w:r>
    </w:p>
    <w:p w:rsidR="003B2A3B" w:rsidRPr="00CB1E39" w:rsidRDefault="00C56EB8" w:rsidP="005775A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>речевое развитие;</w:t>
      </w:r>
    </w:p>
    <w:p w:rsidR="003B2A3B" w:rsidRPr="00CB1E39" w:rsidRDefault="004901B5" w:rsidP="005775A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>физическое развитие</w:t>
      </w:r>
      <w:r w:rsidR="00514698" w:rsidRPr="00CB1E39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="003B2A3B" w:rsidRPr="00CB1E39"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  <w:t xml:space="preserve">  </w:t>
      </w:r>
    </w:p>
    <w:p w:rsidR="002E47CD" w:rsidRPr="00CB1E39" w:rsidRDefault="002E47CD" w:rsidP="005775A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01B5" w:rsidRPr="00CB1E39" w:rsidRDefault="002E47CD" w:rsidP="005775A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D630EB" w:rsidRPr="00CB1E39" w:rsidRDefault="00D630EB" w:rsidP="005775A0">
      <w:pPr>
        <w:pStyle w:val="a6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E47CD" w:rsidRPr="00CB1E39" w:rsidRDefault="004901B5" w:rsidP="005775A0">
      <w:pPr>
        <w:spacing w:after="0" w:line="240" w:lineRule="auto"/>
        <w:rPr>
          <w:rStyle w:val="70pt"/>
          <w:rFonts w:ascii="Times New Roman" w:eastAsiaTheme="minorEastAsia" w:hAnsi="Times New Roman" w:cs="Times New Roman"/>
          <w:b w:val="0"/>
          <w:bCs w:val="0"/>
          <w:color w:val="auto"/>
          <w:spacing w:val="0"/>
          <w:lang w:bidi="ar-SA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    </w:t>
      </w:r>
      <w:bookmarkStart w:id="11" w:name="bookmark140"/>
    </w:p>
    <w:p w:rsidR="002E47CD" w:rsidRPr="00CB1E39" w:rsidRDefault="002E47CD" w:rsidP="005775A0">
      <w:pPr>
        <w:spacing w:after="0" w:line="240" w:lineRule="auto"/>
        <w:rPr>
          <w:rFonts w:ascii="Times New Roman" w:eastAsia="Verdana" w:hAnsi="Times New Roman" w:cs="Times New Roman"/>
          <w:b/>
          <w:spacing w:val="-3"/>
          <w:sz w:val="24"/>
          <w:szCs w:val="24"/>
          <w:lang w:bidi="ru-RU"/>
        </w:rPr>
      </w:pPr>
      <w:r w:rsidRPr="00CB1E39">
        <w:rPr>
          <w:rStyle w:val="70pt"/>
          <w:rFonts w:ascii="Times New Roman" w:hAnsi="Times New Roman" w:cs="Times New Roman"/>
        </w:rPr>
        <w:t xml:space="preserve">Основные цели </w:t>
      </w:r>
      <w:r w:rsidRPr="00CB1E39">
        <w:rPr>
          <w:rStyle w:val="70pt"/>
          <w:rFonts w:ascii="Times New Roman" w:hAnsi="Times New Roman" w:cs="Times New Roman"/>
          <w:bCs w:val="0"/>
        </w:rPr>
        <w:t xml:space="preserve"> </w:t>
      </w:r>
      <w:r w:rsidRPr="00CB1E39">
        <w:rPr>
          <w:rStyle w:val="70pt"/>
          <w:rFonts w:ascii="Times New Roman" w:hAnsi="Times New Roman" w:cs="Times New Roman"/>
        </w:rPr>
        <w:t>и задачи</w:t>
      </w:r>
      <w:bookmarkEnd w:id="11"/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CB1E39">
        <w:rPr>
          <w:rStyle w:val="0pt"/>
          <w:rFonts w:eastAsia="MS Reference Sans Serif"/>
          <w:b w:val="0"/>
          <w:sz w:val="24"/>
          <w:szCs w:val="24"/>
          <w:u w:val="single"/>
        </w:rPr>
        <w:t>Социализация, развитие общения, нравственное воспитание.</w:t>
      </w:r>
      <w:r w:rsidRPr="00CB1E39">
        <w:rPr>
          <w:rStyle w:val="0pt"/>
          <w:rFonts w:eastAsia="MS Reference Sans Serif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z w:val="24"/>
          <w:szCs w:val="24"/>
        </w:rPr>
        <w:t>Усво</w:t>
      </w:r>
      <w:r w:rsidRPr="00CB1E39">
        <w:rPr>
          <w:rStyle w:val="1"/>
          <w:rFonts w:eastAsia="MS Reference Sans Serif"/>
          <w:sz w:val="24"/>
          <w:szCs w:val="24"/>
        </w:rPr>
        <w:softHyphen/>
        <w:t>ение норм и ценностей, принятых в обществе, воспитание моральных и нравственных качеств ребенка, формирование умения правильно оцени</w:t>
      </w:r>
      <w:r w:rsidRPr="00CB1E39">
        <w:rPr>
          <w:rStyle w:val="1"/>
          <w:rFonts w:eastAsia="MS Reference Sans Serif"/>
          <w:sz w:val="24"/>
          <w:szCs w:val="24"/>
        </w:rPr>
        <w:softHyphen/>
        <w:t>вать свои поступки и поступки сверстников.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CB1E39">
        <w:rPr>
          <w:rStyle w:val="1"/>
          <w:rFonts w:eastAsia="MS Reference Sans Serif"/>
          <w:sz w:val="24"/>
          <w:szCs w:val="24"/>
        </w:rPr>
        <w:t>Развитие общения и взаимодействия ребенка с взрослыми и сверс</w:t>
      </w:r>
      <w:r w:rsidRPr="00CB1E39">
        <w:rPr>
          <w:rStyle w:val="1"/>
          <w:rFonts w:eastAsia="MS Reference Sans Serif"/>
          <w:sz w:val="24"/>
          <w:szCs w:val="24"/>
        </w:rPr>
        <w:softHyphen/>
        <w:t>тниками, развитие социального и эмоционального интеллекта, эмоцио</w:t>
      </w:r>
      <w:r w:rsidRPr="00CB1E39">
        <w:rPr>
          <w:rStyle w:val="1"/>
          <w:rFonts w:eastAsia="MS Reference Sans Serif"/>
          <w:sz w:val="24"/>
          <w:szCs w:val="24"/>
        </w:rPr>
        <w:softHyphen/>
        <w:t>нальной отзывчивости, сопереживания, уважительного и доброжелатель</w:t>
      </w:r>
      <w:r w:rsidRPr="00CB1E39">
        <w:rPr>
          <w:rStyle w:val="1"/>
          <w:rFonts w:eastAsia="MS Reference Sans Serif"/>
          <w:sz w:val="24"/>
          <w:szCs w:val="24"/>
        </w:rPr>
        <w:softHyphen/>
        <w:t>ного отношения к окружающим.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CB1E39">
        <w:rPr>
          <w:rStyle w:val="1"/>
          <w:rFonts w:eastAsia="MS Reference Sans Serif"/>
          <w:sz w:val="24"/>
          <w:szCs w:val="24"/>
        </w:rPr>
        <w:t>Формирование готовности детей к совместной деятельности, раз</w:t>
      </w:r>
      <w:r w:rsidRPr="00CB1E39">
        <w:rPr>
          <w:rStyle w:val="1"/>
          <w:rFonts w:eastAsia="MS Reference Sans Serif"/>
          <w:sz w:val="24"/>
          <w:szCs w:val="24"/>
        </w:rPr>
        <w:softHyphen/>
        <w:t>витие умения договариваться, самостоятельно разрешать конфликты со сверстниками.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CB1E39">
        <w:rPr>
          <w:rStyle w:val="0pt"/>
          <w:rFonts w:eastAsia="MS Reference Sans Serif"/>
          <w:b w:val="0"/>
          <w:sz w:val="24"/>
          <w:szCs w:val="24"/>
          <w:u w:val="single"/>
        </w:rPr>
        <w:t>Ребенок в семье и сообществе, патриотическое воспитание.</w:t>
      </w:r>
      <w:r w:rsidRPr="00CB1E39">
        <w:rPr>
          <w:rStyle w:val="0pt"/>
          <w:rFonts w:eastAsia="MS Reference Sans Serif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z w:val="24"/>
          <w:szCs w:val="24"/>
        </w:rPr>
        <w:t>Форми</w:t>
      </w:r>
      <w:r w:rsidRPr="00CB1E39">
        <w:rPr>
          <w:rStyle w:val="1"/>
          <w:rFonts w:eastAsia="MS Reference Sans Serif"/>
          <w:sz w:val="24"/>
          <w:szCs w:val="24"/>
        </w:rPr>
        <w:softHyphen/>
        <w:t>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CB1E39">
        <w:rPr>
          <w:rStyle w:val="0pt"/>
          <w:rFonts w:eastAsia="MS Reference Sans Serif"/>
          <w:b w:val="0"/>
          <w:sz w:val="24"/>
          <w:szCs w:val="24"/>
          <w:u w:val="single"/>
        </w:rPr>
        <w:t>Самообслуживание, самостоятельность, трудовое воспитание.</w:t>
      </w:r>
      <w:r w:rsidRPr="00CB1E39">
        <w:rPr>
          <w:rStyle w:val="0pt"/>
          <w:rFonts w:eastAsia="MS Reference Sans Serif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z w:val="24"/>
          <w:szCs w:val="24"/>
        </w:rPr>
        <w:t>Раз</w:t>
      </w:r>
      <w:r w:rsidRPr="00CB1E39">
        <w:rPr>
          <w:rStyle w:val="1"/>
          <w:rFonts w:eastAsia="MS Reference Sans Serif"/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CB1E39">
        <w:rPr>
          <w:rStyle w:val="1"/>
          <w:rFonts w:eastAsia="MS Reference Sans Serif"/>
          <w:sz w:val="24"/>
          <w:szCs w:val="24"/>
        </w:rPr>
        <w:softHyphen/>
        <w:t>направленности и саморегуляции собственных действий.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firstLine="400"/>
        <w:rPr>
          <w:sz w:val="24"/>
          <w:szCs w:val="24"/>
        </w:rPr>
      </w:pPr>
      <w:r w:rsidRPr="00CB1E39">
        <w:rPr>
          <w:rStyle w:val="1"/>
          <w:rFonts w:eastAsia="MS Reference Sans Serif"/>
          <w:sz w:val="24"/>
          <w:szCs w:val="24"/>
        </w:rPr>
        <w:t>Воспитание культурно-гигиенических навыков.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CB1E39">
        <w:rPr>
          <w:rStyle w:val="1"/>
          <w:rFonts w:eastAsia="MS Reference Sans Serif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CB1E39">
        <w:rPr>
          <w:rStyle w:val="1"/>
          <w:rFonts w:eastAsia="MS Reference Sans Serif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b w:val="0"/>
          <w:spacing w:val="0"/>
          <w:sz w:val="24"/>
          <w:szCs w:val="24"/>
          <w:u w:val="single"/>
        </w:rPr>
        <w:t>Формирование основ безопасности.</w:t>
      </w: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первичных представлений о безопасном поведении в быту, социуме, природе. Воспи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тание осознанного отношения к выполнению правил безопасности.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осторожного и осмотрительного отношения к потен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 xml:space="preserve">циально опасным для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человека и окружающего мира природы ситуациям.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представлений о некоторых типичных опасных ситу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ациях и способах поведения в них.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right="20"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элементарных представлений о правилах безопаснос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ти дорожного движения; воспитание осознанного отношения к необходи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мости выполнения этих правил.</w:t>
      </w:r>
    </w:p>
    <w:p w:rsidR="00ED7ABD" w:rsidRPr="00CB1E39" w:rsidRDefault="00ED7ABD" w:rsidP="00ED7ABD">
      <w:pPr>
        <w:pStyle w:val="3"/>
        <w:shd w:val="clear" w:color="auto" w:fill="auto"/>
        <w:spacing w:after="0" w:line="240" w:lineRule="auto"/>
        <w:rPr>
          <w:rStyle w:val="8"/>
          <w:rFonts w:ascii="Times New Roman" w:hAnsi="Times New Roman" w:cs="Times New Roman"/>
          <w:sz w:val="24"/>
          <w:szCs w:val="24"/>
          <w:u w:val="single"/>
        </w:rPr>
      </w:pPr>
    </w:p>
    <w:p w:rsidR="002E47CD" w:rsidRPr="00CB1E39" w:rsidRDefault="002E47CD" w:rsidP="00ED7ABD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Культурно-гигиенические навыки.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 детей привычку следить за чистотой тела, опрятностью одежды, прически; самостоятель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2E47CD" w:rsidRPr="00CB1E39" w:rsidRDefault="002E47CD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Совершенствовать культуру еды: умение правильно пользоваться сто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2E47CD" w:rsidRPr="00CB1E39" w:rsidRDefault="002E47CD" w:rsidP="006E1D70">
      <w:pPr>
        <w:pStyle w:val="3"/>
        <w:shd w:val="clear" w:color="auto" w:fill="auto"/>
        <w:spacing w:after="0" w:line="240" w:lineRule="auto"/>
        <w:ind w:firstLine="400"/>
        <w:rPr>
          <w:rStyle w:val="9"/>
          <w:rFonts w:ascii="Times New Roman" w:eastAsia="Times New Roman" w:hAnsi="Times New Roman" w:cs="Times New Roman"/>
          <w:b w:val="0"/>
          <w:bCs w:val="0"/>
          <w:color w:val="auto"/>
          <w:spacing w:val="0"/>
          <w:sz w:val="24"/>
          <w:szCs w:val="24"/>
          <w:lang w:bidi="ar-SA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к людям за их труд.</w:t>
      </w:r>
      <w:bookmarkStart w:id="12" w:name="bookmark165"/>
    </w:p>
    <w:bookmarkEnd w:id="12"/>
    <w:p w:rsidR="004901B5" w:rsidRPr="00CB1E39" w:rsidRDefault="004901B5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E47CD" w:rsidRPr="00CB1E39" w:rsidRDefault="00E23CAF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47CD" w:rsidRPr="00CB1E39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630EB" w:rsidRPr="00CB1E39" w:rsidRDefault="00D630EB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4B2" w:rsidRPr="00CB1E39" w:rsidRDefault="009A74B2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3563E" w:rsidRPr="00CB1E39" w:rsidRDefault="00F3563E" w:rsidP="005775A0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bidi="ru-RU"/>
        </w:rPr>
      </w:pPr>
      <w:bookmarkStart w:id="13" w:name="bookmark168"/>
      <w:r w:rsidRPr="00CB1E39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13"/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b w:val="0"/>
          <w:spacing w:val="0"/>
          <w:sz w:val="24"/>
          <w:szCs w:val="24"/>
          <w:u w:val="single"/>
        </w:rPr>
        <w:t>Развитие познавательно-исследовательской деятельности</w:t>
      </w:r>
      <w:r w:rsidRPr="00CB1E39">
        <w:rPr>
          <w:rStyle w:val="0pt"/>
          <w:rFonts w:eastAsia="MS Reference Sans Serif"/>
          <w:b w:val="0"/>
          <w:spacing w:val="0"/>
          <w:sz w:val="24"/>
          <w:szCs w:val="24"/>
        </w:rPr>
        <w:t>.</w:t>
      </w: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Разви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тие познавательных интересов детей, расширение опыта ориентиров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твиях и др.).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Развитие восприятия, внимания, памяти, наблюдательности, способ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ности анализировать, сравнивать, выделять характерные, существенные признаки предметов и явлений окружающего мира; умения устанавли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вать простейшие связи между предметами и явлениями, делать простей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шие обобщения.</w:t>
      </w:r>
    </w:p>
    <w:p w:rsidR="00403D33" w:rsidRPr="00CB1E39" w:rsidRDefault="00403D3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b w:val="0"/>
          <w:spacing w:val="0"/>
          <w:sz w:val="24"/>
          <w:szCs w:val="24"/>
          <w:u w:val="single"/>
        </w:rPr>
        <w:t>Приобщение к социокультурным</w:t>
      </w:r>
      <w:r w:rsidR="00F51C4F" w:rsidRPr="00CB1E39">
        <w:rPr>
          <w:rStyle w:val="0pt"/>
          <w:rFonts w:eastAsia="MS Reference Sans Serif"/>
          <w:b w:val="0"/>
          <w:spacing w:val="0"/>
          <w:sz w:val="24"/>
          <w:szCs w:val="24"/>
          <w:u w:val="single"/>
        </w:rPr>
        <w:t xml:space="preserve"> </w:t>
      </w:r>
      <w:r w:rsidRPr="00CB1E39">
        <w:rPr>
          <w:rStyle w:val="0pt"/>
          <w:rFonts w:eastAsia="MS Reference Sans Serif"/>
          <w:b w:val="0"/>
          <w:spacing w:val="0"/>
          <w:sz w:val="24"/>
          <w:szCs w:val="24"/>
          <w:u w:val="single"/>
        </w:rPr>
        <w:t xml:space="preserve"> ценностям.</w:t>
      </w: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Ознакомление с окру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жающим социальным миром, расширение кругозора детей, формирова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ние целостной картины мира.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первичных представлений о малой родине и Оте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честве, представлений о социокультурных ценностях нашего народа, об отечественных традициях и праздниках.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F51C4F" w:rsidRPr="00CB1E39" w:rsidRDefault="00F51C4F" w:rsidP="005775A0">
      <w:pPr>
        <w:pStyle w:val="3"/>
        <w:shd w:val="clear" w:color="auto" w:fill="auto"/>
        <w:spacing w:after="0" w:line="240" w:lineRule="auto"/>
        <w:rPr>
          <w:rStyle w:val="0pt"/>
          <w:rFonts w:eastAsia="MS Reference Sans Serif"/>
          <w:spacing w:val="0"/>
          <w:sz w:val="24"/>
          <w:szCs w:val="24"/>
        </w:rPr>
      </w:pPr>
    </w:p>
    <w:p w:rsidR="00F3563E" w:rsidRPr="00CB1E39" w:rsidRDefault="00F3563E" w:rsidP="00F51C4F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b w:val="0"/>
          <w:spacing w:val="0"/>
          <w:sz w:val="24"/>
          <w:szCs w:val="24"/>
          <w:u w:val="single"/>
        </w:rPr>
        <w:t>Первичные представления об объектах окружающего мира.</w:t>
      </w: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За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креплять представления о предметах и явлениях окружающей действи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 xml:space="preserve">Продолжать развивать умение сравнивать предметы, устанавливать их сходство и различия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(найди в группе предметы такой же формы, тако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го же цвета; чем эти предметы похожи и чем отличаются и т. д.).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умение подбирать пары или группы предметов, совпа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дающих по заданному признаку (длинный — короткий, пушистый — глад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кий, теплый— холодный и др.).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—фарфоровая, стеклянная, керамическая, пластмассовая).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Сенсорное развитие.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восприятие, умение выделять разно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образные свойства и отношения предметов (цвет, форма, величина, рас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положение в пространстве и т.п.), включая органы чувств: зрение, слух, осязание, обоняние, вкус.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положения цветовых тонов в спектре.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умение обследовать предметы разной формы; при об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следовании включать движения рук по предмету Расширять представ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ления о фактуре предметов (гладкий, пушистый, шероховатый и т. п.). Совершенствовать глазомер.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познавательно-исследовательский интерес, показывая за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нимательные опыты, фокусы, привлекая к простейшим экспериментам.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Проектная деятельность.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проектную деятельность исследовательского типа. Орга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низовывать презентации проектов. Формировать у детей представления об авторстве проекта.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Создавать условия для реализации проектной деятельности творчес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кого типа. (Творческие проекты в этом возрасте носят индивидуальный характер.)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Способствовать развитию проектной деятельности нормативного ти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па. (Нормативная проектная деятельность —это проектная деятельность, направленная на выработку детьми норм и правил поведения в детском коллективе.)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Дидактические игры.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Организовывать дидактические игры, объеди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няя детей в подгруппы по 2-4 человека; учить выполнять правила игры.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в играх память, внимание, воображение, мышление, речь, сенсорные способности детей. Учить сравнивать предметы, подмечать не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Побуждать детей к самостоятельност</w:t>
      </w:r>
      <w:r w:rsidR="00045A4E" w:rsidRPr="00CB1E39">
        <w:rPr>
          <w:rStyle w:val="1"/>
          <w:rFonts w:eastAsia="MS Reference Sans Serif"/>
          <w:spacing w:val="0"/>
          <w:sz w:val="24"/>
          <w:szCs w:val="24"/>
        </w:rPr>
        <w:t>и в игре, вызывая у них эмоцио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нально-положительный отклик на игровое действие.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подчиняться правилам в групповых играх. Воспитывать твор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ческую самостоятельность. Формировать такие качества, как дружелю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бие, дисциплинированность. Воспитывать культуру честного соперничес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тва в играх-соревнованиях.</w:t>
      </w:r>
    </w:p>
    <w:p w:rsidR="00EB5CD2" w:rsidRPr="00CB1E39" w:rsidRDefault="00EB5CD2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F3563E" w:rsidRPr="00CB1E39" w:rsidRDefault="00F3563E" w:rsidP="005775A0">
      <w:pPr>
        <w:spacing w:after="0" w:line="240" w:lineRule="auto"/>
        <w:rPr>
          <w:rFonts w:ascii="Times New Roman" w:eastAsia="MS Reference Sans Serif" w:hAnsi="Times New Roman" w:cs="Times New Roman"/>
          <w:color w:val="000000"/>
          <w:spacing w:val="-5"/>
          <w:sz w:val="24"/>
          <w:szCs w:val="24"/>
          <w:u w:val="single"/>
          <w:lang w:bidi="ru-RU"/>
        </w:rPr>
      </w:pPr>
      <w:bookmarkStart w:id="14" w:name="bookmark182"/>
      <w:r w:rsidRPr="00CB1E39">
        <w:rPr>
          <w:rStyle w:val="8"/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</w:t>
      </w:r>
      <w:bookmarkEnd w:id="14"/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Количество и счет.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равенство.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считать до 10; последовательно знакомить с образованием каж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дого числа в пределах от 5 до 10 (на наглядной основе).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умение понимать отношения рядом стоящих чисел (5&lt;6 на 1, 6&gt;5 на 1).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Отсчитывать предметы из большого количества по образцу и задан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ному числу (в пределах 10).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личество звуков, движений по образцу и заданному числу (в пределах 10).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Познакомить с цифрами от 0 до 9.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Познакомить с порядковым счетом в пределах 10, учить различать воп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росы «Сколько?», «Который?» («Какой?») и правильно отвечать на них.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—всех игрушек поровну—по 5).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Упражнять детей в понимании того, что число не зависит от вели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чины предметов, расстояния между предметами, формы, их расположе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ния, а также направления счета (справа налево, слева направо, с любого предмета).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Величина.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Учить устанавливать размерные отношения между 5-10 предметами разной длины (высоты, ширины) или толщины: сис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леная уже желтой и всех остальных лент» и т. д.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Сравнивать два предмета по величине (длине, ширине, высоте) опос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редованно — с помощью третьего (условной меры), равного одному из сравниваемых предметов.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глазомер, умение находить предметы длиннее (короче), вы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ше (ниже), шире (уже), толще (тоньше) образца и равные ему.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Форма.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Познакомить детей с овалом на основе сравнения его с кругом и прямоугольником.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лые и т. д.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представления о том, как из одной формы сделать другую.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Ориентировка в пространстве.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Совершенствовать умение ориенти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роваться в окружающем пространстве; понимать смысл пространствен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ных отношений (вверху —внизу, впереди (спереди)— сзади (за), сле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 xml:space="preserve">ва-справа, между, рядом с, около); двигаться в заданном направлении, меняя его по сигналу, а также в соответствии со знаками —указателями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ориентироваться на листе бумаги (справа — слева, вверху — вни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зу, в середине, в углу).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Ориентировка во времени.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Дать детям представление о том, что утро, вечер, день и ночь составляют сутки.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делять, какой день сегодня, какой был вчера, какой будет завтра.</w:t>
      </w:r>
    </w:p>
    <w:p w:rsidR="00F3563E" w:rsidRPr="00CB1E39" w:rsidRDefault="00F3563E" w:rsidP="005775A0">
      <w:pPr>
        <w:spacing w:after="0" w:line="240" w:lineRule="auto"/>
        <w:rPr>
          <w:rFonts w:ascii="Times New Roman" w:eastAsia="MS Reference Sans Serif" w:hAnsi="Times New Roman" w:cs="Times New Roman"/>
          <w:color w:val="000000"/>
          <w:spacing w:val="-5"/>
          <w:sz w:val="24"/>
          <w:szCs w:val="24"/>
          <w:u w:val="single"/>
          <w:lang w:bidi="ru-RU"/>
        </w:rPr>
      </w:pPr>
      <w:bookmarkStart w:id="15" w:name="bookmark188"/>
      <w:r w:rsidRPr="00CB1E39">
        <w:rPr>
          <w:rStyle w:val="8"/>
          <w:rFonts w:ascii="Times New Roman" w:hAnsi="Times New Roman" w:cs="Times New Roman"/>
          <w:sz w:val="24"/>
          <w:szCs w:val="24"/>
          <w:u w:val="single"/>
        </w:rPr>
        <w:t>Ознакомление с миром природы</w:t>
      </w:r>
      <w:bookmarkEnd w:id="15"/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Расширять и уточнять представления детей о природе. Учить наблю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дать, развивать любознательность.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представления о растениях ближайшего окружения: де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ревьях, кустарниках и травянистых растениях. Познакомить с понятиями «лес», «луг» и «сад».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знакомить с комнатными растениями.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Расширять представления о домашних животных, их повадках, зави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симости от человека.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детей ухаживать за обитателями уголка природы.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Расширять представления детей о диких животных: где живут, как до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Показать, как человек в своей жизни использует воду, песок, глину, камни.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укреплять свое здоровье в процессе общения с природой.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устанавливать причинно-следственные связи между природ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ными явлениями (сезон — растительность — труд людей).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Показать взаимодействие живой и неживой природы.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Рассказывать о значении солнца и воздуха в жизни человека, живот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ных и растений.</w:t>
      </w:r>
    </w:p>
    <w:p w:rsidR="00F3563E" w:rsidRPr="00CB1E39" w:rsidRDefault="00F3563E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bookmark196"/>
      <w:r w:rsidRPr="00CB1E39">
        <w:rPr>
          <w:rStyle w:val="120pt"/>
          <w:rFonts w:eastAsiaTheme="minorEastAsia"/>
          <w:b w:val="0"/>
          <w:bCs w:val="0"/>
          <w:iCs w:val="0"/>
          <w:sz w:val="24"/>
          <w:szCs w:val="24"/>
        </w:rPr>
        <w:t>Сезонные наблюдения</w:t>
      </w:r>
      <w:bookmarkEnd w:id="16"/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Осень.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Зима.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Весна.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чем в тени. Наблюдать гнез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дование птиц (ворон и др.).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Лето.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Расширять и обогащать представления о влиянии тепла, солнеч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F3563E" w:rsidRPr="00CB1E39" w:rsidRDefault="00F3563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Дать представления о съедобных и несъедобных грибах (съедоб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ные — маслята, опята, лисички и т.п.; несъедобные — мухомор, ложный опенок).</w:t>
      </w:r>
    </w:p>
    <w:p w:rsidR="00ED7ABD" w:rsidRPr="00CB1E39" w:rsidRDefault="00ED7ABD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F3563E" w:rsidRPr="00CB1E39" w:rsidRDefault="00F3563E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D630EB" w:rsidRPr="00CB1E39" w:rsidRDefault="00D630EB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3E" w:rsidRPr="00CB1E39" w:rsidRDefault="00F3563E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90803" w:rsidRPr="00CB1E39" w:rsidRDefault="00490803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03" w:rsidRPr="00CB1E39" w:rsidRDefault="00490803" w:rsidP="005775A0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bidi="ru-RU"/>
        </w:rPr>
      </w:pPr>
      <w:bookmarkStart w:id="17" w:name="bookmark199"/>
      <w:r w:rsidRPr="00CB1E39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17"/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rFonts w:eastAsia="MS Reference Sans Serif"/>
          <w:b w:val="0"/>
          <w:spacing w:val="0"/>
          <w:sz w:val="24"/>
          <w:szCs w:val="24"/>
          <w:u w:val="single"/>
        </w:rPr>
        <w:t>Развитие речи.</w:t>
      </w:r>
      <w:r w:rsidRPr="00CB1E39">
        <w:rPr>
          <w:rStyle w:val="0pt"/>
          <w:rFonts w:eastAsia="MS Reference Sans Serif"/>
          <w:spacing w:val="0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мирование словаря, воспитание звуковой культуры речи.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Практическое овладение воспитанниками нормами речи.</w:t>
      </w:r>
    </w:p>
    <w:p w:rsidR="00490803" w:rsidRPr="00CB1E39" w:rsidRDefault="00490803" w:rsidP="00EB5CD2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Развивающая речевая среда.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квы, репродукции картин (в том числе из жизни дореволюционной России).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мации (телепередача, рассказ близкого человека, посещение выставки, детского спектакля и т.д.).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В повседневной жизни, в играх подсказывать детям формы выра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жения вежливости (попросить прощения, извиниться, поблагодарить, сделать комплимент).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детей решать спорные вопросы и улаживать конфликты с помо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щью речи: убеждать, доказывать, объяснять.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Формирование словаря.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Упражнять детей в подборе существительных к прилагательному (белый —снег, сахар, мел), слов со сходным значением (шалун —озор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ник—проказник), с противоположным значением (слабый —сильный, пасмурно — солнечно).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Помогать детям употреблять слова в точном соответствии со смыс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лом.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Звуковая культура речи.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правильное, отчетливое произ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несение звуков. Учить различать на слух и отчетливо произносить сход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ные по артикуляции и звучанию согласные звуки: с — з, с — ц, ш — ж, ч — ц, с —ш, ж —з, л — р.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развивать фонематический слух. Учить определять мес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то звука в слове (начало, середина, конец).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Отрабатывать интонационную выразительность речи.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Грамматический строй речи.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Совершенствовать умение согласовы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 xml:space="preserve">леное брюшко). Помогать детям замечать неправильную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постановку уда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рения в слове, ошибку в чередовании согласных, предоставлять возмож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ность самостоятельно ее исправить.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Знакомить с разными способами образования слов (сахарница, хлеб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ница; масленка, солонка; воспитатель, учитель, строитель).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Упражнять в образовании однокоренных слов (медведь — медведи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ца— медвежонок —медвежья), в том числе глаголов с приставками (забе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жал — выбежал — перебежал).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Помогать детям правильно употреблять существительные множест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венного числа в именительном и винительном падежах; глаголы в пове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лительном наклонении; прилагательные и наречия в сравнительной сте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пени; несклоняемые существительные.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составлять по образцу простые и сложные предложения.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Совершенствовать умение пользоваться прямой и косвенной речью.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Связная речь.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умение поддерживать беседу.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Совершенствовать диалогическую форму речи. Поощрять попытки вы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сказывать свою точку зрения, согласие или несогласие с ответом товарища.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монологическую форму речи.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связно, последовательно и выразительно пересказывать не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большие сказки, рассказы.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D630EB" w:rsidRPr="00CB1E39" w:rsidRDefault="00D630EB" w:rsidP="005775A0">
      <w:pPr>
        <w:spacing w:after="0" w:line="240" w:lineRule="auto"/>
        <w:rPr>
          <w:rStyle w:val="9"/>
          <w:rFonts w:ascii="Times New Roman" w:hAnsi="Times New Roman" w:cs="Times New Roman"/>
          <w:bCs w:val="0"/>
          <w:sz w:val="24"/>
          <w:szCs w:val="24"/>
        </w:rPr>
      </w:pPr>
      <w:bookmarkStart w:id="18" w:name="bookmark207"/>
    </w:p>
    <w:p w:rsidR="00490803" w:rsidRPr="00CB1E39" w:rsidRDefault="00490803" w:rsidP="005775A0">
      <w:pPr>
        <w:spacing w:after="0" w:line="240" w:lineRule="auto"/>
        <w:rPr>
          <w:rStyle w:val="8"/>
          <w:rFonts w:ascii="Times New Roman" w:hAnsi="Times New Roman" w:cs="Times New Roman"/>
          <w:sz w:val="24"/>
          <w:szCs w:val="24"/>
          <w:u w:val="single"/>
        </w:rPr>
      </w:pPr>
      <w:r w:rsidRPr="00CB1E39">
        <w:rPr>
          <w:rStyle w:val="8"/>
          <w:rFonts w:ascii="Times New Roman" w:hAnsi="Times New Roman" w:cs="Times New Roman"/>
          <w:sz w:val="24"/>
          <w:szCs w:val="24"/>
          <w:u w:val="single"/>
        </w:rPr>
        <w:t>Художественная литература</w:t>
      </w:r>
      <w:bookmarkEnd w:id="18"/>
    </w:p>
    <w:p w:rsidR="00EB5CD2" w:rsidRPr="00CB1E39" w:rsidRDefault="00EB5CD2" w:rsidP="00EB5CD2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Воспитание интереса и любви к чте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нию; развитие литературной речи,  умения слушать художественные произведе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ния, следить за развитием действия.</w:t>
      </w:r>
    </w:p>
    <w:p w:rsidR="00490803" w:rsidRPr="00CB1E39" w:rsidRDefault="00490803" w:rsidP="00EB5CD2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рения; запоминать считалки, скороговорки, загадки. Прививать интерес к чтению больших произведений (по главам).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Способствовать формированию эмоционального отношения к литера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турным произведениям.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Побуждать рассказывать о своем восприятии конкретного поступка ли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тературного персонажа. Помогать детям понять скрытые мотивы поведения героев произведения.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рений.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Воспитывать чуткость к художественному слову; зачитывать от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рывки с наиболее яркими, запоминающимися описаниями, сравнени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ями, эпитетами. Учить вслушиваться в ритм и мелодику поэтического текста.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490803" w:rsidRPr="00CB1E39" w:rsidRDefault="00490803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EB5CD2" w:rsidRPr="00CB1E39" w:rsidRDefault="00EB5CD2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DD5498" w:rsidRPr="00CB1E39" w:rsidRDefault="00F51C4F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498" w:rsidRPr="00CB1E39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DD5498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="00DD5498" w:rsidRPr="00CB1E39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D630EB" w:rsidRPr="00CB1E39" w:rsidRDefault="00D630EB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498" w:rsidRPr="00CB1E39" w:rsidRDefault="00DD5498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CB1E39">
        <w:rPr>
          <w:rFonts w:ascii="Times New Roman" w:hAnsi="Times New Roman" w:cs="Times New Roman"/>
          <w:sz w:val="24"/>
          <w:szCs w:val="24"/>
        </w:rPr>
        <w:lastRenderedPageBreak/>
        <w:t>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630EB" w:rsidRPr="00CB1E39" w:rsidRDefault="00D630EB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FB" w:rsidRPr="00CB1E39" w:rsidRDefault="00BB76FB" w:rsidP="005775A0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bidi="ru-RU"/>
        </w:rPr>
      </w:pPr>
      <w:bookmarkStart w:id="19" w:name="bookmark214"/>
      <w:r w:rsidRPr="00CB1E39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19"/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интереса к эстетической стороне окружающей дейс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твительности, эстетического отношения к предметам и явлениям окружа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ющего мира, произведениям искусства; воспитание интереса к художест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венно-творческой деятельности.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собностей.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Развитие детского художественного творчества, интереса к самосто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ятельной творческой деятельности (изобразительной, конструктивно</w:t>
      </w:r>
      <w:r w:rsidR="00045A4E" w:rsidRPr="00CB1E39">
        <w:rPr>
          <w:rStyle w:val="1"/>
          <w:rFonts w:eastAsia="MS Reference Sans Serif"/>
          <w:spacing w:val="0"/>
          <w:sz w:val="24"/>
          <w:szCs w:val="24"/>
        </w:rPr>
        <w:t>-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модельной, музыкальной и др.); удовлетворение потребности детей в самовыражении.</w:t>
      </w:r>
    </w:p>
    <w:p w:rsidR="006B38A0" w:rsidRPr="00CB1E39" w:rsidRDefault="006B38A0" w:rsidP="00ED7ABD">
      <w:pPr>
        <w:pStyle w:val="3"/>
        <w:shd w:val="clear" w:color="auto" w:fill="auto"/>
        <w:spacing w:after="0" w:line="240" w:lineRule="auto"/>
        <w:rPr>
          <w:rStyle w:val="0pt"/>
          <w:spacing w:val="0"/>
          <w:sz w:val="24"/>
          <w:szCs w:val="24"/>
        </w:rPr>
      </w:pPr>
    </w:p>
    <w:p w:rsidR="00BB76FB" w:rsidRPr="00CB1E39" w:rsidRDefault="00BB76FB" w:rsidP="00F51C4F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0pt"/>
          <w:b w:val="0"/>
          <w:spacing w:val="0"/>
          <w:sz w:val="24"/>
          <w:szCs w:val="24"/>
          <w:u w:val="single"/>
        </w:rPr>
        <w:t>Конструктивно-модельная деятельность.</w:t>
      </w:r>
      <w:r w:rsidRPr="00CB1E39">
        <w:rPr>
          <w:rStyle w:val="0pt"/>
          <w:spacing w:val="0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Приобщение к конструи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B38A0" w:rsidRPr="00CB1E39" w:rsidRDefault="006B38A0" w:rsidP="005775A0">
      <w:pPr>
        <w:pStyle w:val="3"/>
        <w:shd w:val="clear" w:color="auto" w:fill="auto"/>
        <w:spacing w:after="0" w:line="240" w:lineRule="auto"/>
        <w:ind w:firstLine="400"/>
        <w:rPr>
          <w:rStyle w:val="0pt"/>
          <w:spacing w:val="0"/>
          <w:sz w:val="24"/>
          <w:szCs w:val="24"/>
        </w:rPr>
      </w:pPr>
    </w:p>
    <w:p w:rsidR="00BB76FB" w:rsidRPr="00CB1E39" w:rsidRDefault="00BB76FB" w:rsidP="005775A0">
      <w:pPr>
        <w:spacing w:after="0" w:line="240" w:lineRule="auto"/>
        <w:rPr>
          <w:rFonts w:ascii="Times New Roman" w:eastAsia="MS Reference Sans Serif" w:hAnsi="Times New Roman" w:cs="Times New Roman"/>
          <w:color w:val="000000"/>
          <w:spacing w:val="-5"/>
          <w:sz w:val="24"/>
          <w:szCs w:val="24"/>
          <w:u w:val="single"/>
          <w:lang w:bidi="ru-RU"/>
        </w:rPr>
      </w:pPr>
      <w:bookmarkStart w:id="20" w:name="bookmark222"/>
      <w:r w:rsidRPr="00CB1E39">
        <w:rPr>
          <w:rStyle w:val="8"/>
          <w:rFonts w:ascii="Times New Roman" w:hAnsi="Times New Roman" w:cs="Times New Roman"/>
          <w:sz w:val="24"/>
          <w:szCs w:val="24"/>
          <w:u w:val="single"/>
        </w:rPr>
        <w:t>Изобразительная деятельность</w:t>
      </w:r>
      <w:bookmarkEnd w:id="20"/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тов и объектов природы.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эстетическое восприятие, учить созерцать красоту окру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же), установление сходства и различия предметов и их частей, выделе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тов и их частей по величине, высоте, расположению относительно друг друга.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передавать в изображении основные свойства предметов (фор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ма, величина, цвет), характерные детали, соотношение предметов и их час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тей по величине, высоте, расположению относительно друг друга.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способность наблюдать явления природы, замечать их дина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мику, форму и цвет медленно плывущих облаков.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чувство формы, цвета, пропорций.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водить его в порядок.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чать и выделять выразительные решения изображений.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Предметное рисование.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совершенствовать умение пере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давать в рисунке образы предметов, объектов, персонажей сказок, литера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передавать положение предметов в пространстве на листе бума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 xml:space="preserve">ги, обращать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внимание детей на то, что предметы могут по-разному распо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лагаться на плоскости (стоять, лежать, менять положение: живые сущес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тва могут двигаться, менять позы, дерево в ветреный день — наклоняться и т.д.). Учить передавать движения фигур.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Способствовать овладению композиционными умениями: учить рас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полагать предмет на листе с учетом его пропорций (если предмет вытянут в высоту располагать его на листе по вертикали; если он вытянут в ширину например, не очень высокий, но длинный дом, располагать его по гори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зонтали). Закреплять способы и приемы рисования различными изобра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Вырабатывать навыки рисования контура предмета простым каран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дашом с легким нажимом на него, чтобы при последующем закраши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вании изображения не оставалось жестких, грубых линий, пачкающих рисунок.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рисовать акварелью в соответствии с ее спецификой (прозрач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ностью и легкостью цвета, плавностью перехода одного цвета в другой).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рисовать кистью разными способами: широкие линии —всем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ния новых цветов и оттенков (при рисовании гуашью) и высветлять цвет, добавляя в краску воду (при рисовании акварелью). При рисовании каран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Сюжетное рисование.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Обращать внимание детей на соотношение по величине разных пред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Декоративное рисование.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 используе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мых элементов. Продолжать знакомить с городецкой росписью, ее цветовым решением, спецификой создания декоративных цветов (как правило, не чис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тых тонов, а оттенков), учить использовать для украшения оживки.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составлять узоры по мотивам городецкой, полхов-майданской, гжельской росписи: знакомить с характерными элементами (бутоны, цве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ты, листья, травка, усики, завитки, оживки).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вных уборов (кокошник, платок, свитер и др.), предметов быта (салфетка, полотенце).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ритмично располагать узор. Предлагать расписывать бумажные силуэты и объемные фигуры.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Лепка.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Развивать умение лепить с натуры и по представлению знакомые пред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меты (овощи, фрукты, грибы, посуда, игрушки); передавать их характер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 xml:space="preserve">ные особенности. Продолжать учить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lastRenderedPageBreak/>
        <w:t>лепить посуду из целого куска глины и пластилина ленточным способом.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тов в несложные сюжеты (в коллективных композициях): «Курица с цып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лятами», «Два жадных медвежонка нашли сыр», «Дети на прогулке» и др.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 детей умения лепить по представлению героев лите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ратурных произведений (Медведь и Колобок, Лиса и Зайчик, Машенька и Медведь и т.п.). Развивать творчество, инициативу.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ного, перышки птицы, узор, складки на одежде людей и т. п.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нительные материалы (косточки, зернышки, бусинки и т. д.).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навыки аккуратной лепки.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навык тщательно мыть руки по окончании лепки.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Декоративная лепка.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лепить птиц, животных, людей по типу народных игрушек (дым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ковской, филимоновской, каргопольской и др.).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обмакивать пальцы в воду, чтобы сгладить неровности вылеп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ленного изображения, когда это необходимо для передачи образа.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Аппликация.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Закреплять умение создавать изображения (разрезать бумагу на короткие и длинные полоски; вырезать круги из квадратов, ова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лы из прямоугольников, преобразовывать одни геометрические фигуры в другие: квадрат —в два-четыре треугольника, прямоугольник —в полос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вырезать одинаковые фигуры или их детали из бумаги, сложен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ной гармошкой, а симметричные изображения — из бумаги, сложенной по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полам (стакан, ваза, цветок и др.). С целью создания выразительного образа учить приему обрывания.</w:t>
      </w:r>
    </w:p>
    <w:p w:rsidR="00BB76FB" w:rsidRPr="00CB1E39" w:rsidRDefault="00BB76FB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D630EB" w:rsidRPr="00CB1E39" w:rsidRDefault="00BB76FB" w:rsidP="00D630EB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Формировать аккуратное и бережное отношение к материалам.</w:t>
      </w:r>
    </w:p>
    <w:p w:rsidR="00B8691A" w:rsidRPr="00CB1E39" w:rsidRDefault="00B8691A" w:rsidP="00D630EB">
      <w:pPr>
        <w:pStyle w:val="3"/>
        <w:shd w:val="clear" w:color="auto" w:fill="auto"/>
        <w:spacing w:after="0" w:line="240" w:lineRule="auto"/>
        <w:ind w:firstLine="400"/>
        <w:rPr>
          <w:rStyle w:val="1"/>
          <w:rFonts w:eastAsia="MS Reference Sans Serif"/>
          <w:spacing w:val="0"/>
          <w:sz w:val="24"/>
          <w:szCs w:val="24"/>
        </w:rPr>
      </w:pPr>
    </w:p>
    <w:p w:rsidR="00C827D4" w:rsidRPr="00CB1E39" w:rsidRDefault="006F74F4" w:rsidP="00D630EB">
      <w:pPr>
        <w:pStyle w:val="3"/>
        <w:shd w:val="clear" w:color="auto" w:fill="auto"/>
        <w:spacing w:after="0" w:line="240" w:lineRule="auto"/>
        <w:ind w:firstLine="400"/>
        <w:rPr>
          <w:b/>
          <w:sz w:val="24"/>
          <w:szCs w:val="24"/>
        </w:rPr>
      </w:pPr>
      <w:r w:rsidRPr="00CB1E39">
        <w:rPr>
          <w:b/>
          <w:sz w:val="24"/>
          <w:szCs w:val="24"/>
        </w:rPr>
        <w:t>Образовательная область</w:t>
      </w:r>
      <w:r w:rsidRPr="00CB1E39">
        <w:rPr>
          <w:sz w:val="24"/>
          <w:szCs w:val="24"/>
        </w:rPr>
        <w:t xml:space="preserve"> </w:t>
      </w:r>
      <w:r w:rsidR="00C827D4" w:rsidRPr="00CB1E39">
        <w:rPr>
          <w:b/>
          <w:sz w:val="24"/>
          <w:szCs w:val="24"/>
        </w:rPr>
        <w:t>«Физическое развитие»</w:t>
      </w:r>
    </w:p>
    <w:p w:rsidR="00D630EB" w:rsidRPr="00CB1E39" w:rsidRDefault="00D630EB" w:rsidP="00D630EB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4901B5" w:rsidRPr="00CB1E39" w:rsidRDefault="004901B5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</w:t>
      </w:r>
      <w:r w:rsidRPr="00CB1E39"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элементарными нормами и правилами (в питании, двигательном режиме, закаливании, при формировании полезных привычек и др.). </w:t>
      </w:r>
    </w:p>
    <w:p w:rsidR="007609FD" w:rsidRPr="00CB1E39" w:rsidRDefault="007609FD" w:rsidP="005775A0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bidi="ru-RU"/>
        </w:rPr>
      </w:pPr>
      <w:bookmarkStart w:id="21" w:name="bookmark241"/>
      <w:r w:rsidRPr="00CB1E39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21"/>
    </w:p>
    <w:p w:rsidR="007609FD" w:rsidRPr="00CB1E39" w:rsidRDefault="007609FD" w:rsidP="005775A0">
      <w:pPr>
        <w:pStyle w:val="3"/>
        <w:shd w:val="clear" w:color="auto" w:fill="auto"/>
        <w:spacing w:after="0" w:line="240" w:lineRule="auto"/>
        <w:rPr>
          <w:bCs/>
          <w:color w:val="000000"/>
          <w:spacing w:val="0"/>
          <w:sz w:val="24"/>
          <w:szCs w:val="24"/>
          <w:u w:val="single"/>
          <w:shd w:val="clear" w:color="auto" w:fill="FFFFFF"/>
          <w:lang w:bidi="ru-RU"/>
        </w:rPr>
      </w:pPr>
      <w:r w:rsidRPr="00CB1E39">
        <w:rPr>
          <w:rStyle w:val="0pt"/>
          <w:b w:val="0"/>
          <w:spacing w:val="0"/>
          <w:sz w:val="24"/>
          <w:szCs w:val="24"/>
          <w:u w:val="single"/>
        </w:rPr>
        <w:t>Физическая культура.</w:t>
      </w:r>
      <w:r w:rsidRPr="00CB1E39">
        <w:rPr>
          <w:rStyle w:val="0pt"/>
          <w:b w:val="0"/>
          <w:spacing w:val="0"/>
          <w:sz w:val="24"/>
          <w:szCs w:val="24"/>
        </w:rPr>
        <w:t xml:space="preserve">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реждение утомления.</w:t>
      </w:r>
    </w:p>
    <w:p w:rsidR="007609FD" w:rsidRPr="00CB1E39" w:rsidRDefault="007609FD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Обеспечение гармоничного физического развития, совершенствова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609FD" w:rsidRPr="00CB1E39" w:rsidRDefault="007609FD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Формирование потребности в ежедневной двигательной деятельнос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ти. Развитие инициативы, самостоятельности и творчества в двигатель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ной активности, способности к самоконтролю, самооценке при выполне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нии движений.</w:t>
      </w:r>
    </w:p>
    <w:p w:rsidR="007609FD" w:rsidRPr="00CB1E39" w:rsidRDefault="007609FD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D1F23" w:rsidRPr="00CB1E39" w:rsidRDefault="006D1F23" w:rsidP="005775A0">
      <w:pPr>
        <w:spacing w:after="0" w:line="240" w:lineRule="auto"/>
        <w:rPr>
          <w:rStyle w:val="70pt"/>
          <w:rFonts w:ascii="Times New Roman" w:hAnsi="Times New Roman" w:cs="Times New Roman"/>
          <w:bCs w:val="0"/>
        </w:rPr>
      </w:pPr>
      <w:bookmarkStart w:id="22" w:name="bookmark242"/>
    </w:p>
    <w:bookmarkEnd w:id="22"/>
    <w:p w:rsidR="007609FD" w:rsidRPr="00CB1E39" w:rsidRDefault="007609FD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0pt"/>
          <w:spacing w:val="0"/>
          <w:sz w:val="24"/>
          <w:szCs w:val="24"/>
        </w:rPr>
        <w:t xml:space="preserve">Подвижные игры. 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t>Продолжать учить детей самостоятельно орга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низовывать знакомые подвижные игры, проявляя инициативу и твор</w:t>
      </w:r>
      <w:r w:rsidRPr="00CB1E39">
        <w:rPr>
          <w:rStyle w:val="1"/>
          <w:rFonts w:eastAsia="MS Reference Sans Serif"/>
          <w:spacing w:val="0"/>
          <w:sz w:val="24"/>
          <w:szCs w:val="24"/>
        </w:rPr>
        <w:softHyphen/>
        <w:t>чество.</w:t>
      </w:r>
    </w:p>
    <w:p w:rsidR="007609FD" w:rsidRPr="00CB1E39" w:rsidRDefault="007609FD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7609FD" w:rsidRPr="00CB1E39" w:rsidRDefault="007609FD" w:rsidP="005775A0">
      <w:pPr>
        <w:pStyle w:val="3"/>
        <w:shd w:val="clear" w:color="auto" w:fill="auto"/>
        <w:spacing w:after="0" w:line="240" w:lineRule="auto"/>
        <w:rPr>
          <w:rStyle w:val="1"/>
          <w:rFonts w:eastAsia="MS Reference Sans Serif"/>
          <w:spacing w:val="0"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Учить спортивным играм и упражнениям.</w:t>
      </w:r>
    </w:p>
    <w:p w:rsidR="00793CB6" w:rsidRPr="00CB1E39" w:rsidRDefault="006D1F23" w:rsidP="00793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Style w:val="1"/>
          <w:rFonts w:eastAsia="MS Reference Sans Serif"/>
          <w:spacing w:val="0"/>
          <w:sz w:val="24"/>
          <w:szCs w:val="24"/>
        </w:rPr>
        <w:t>Непосредственно-образовательную деятельность по физической культуре  осуществляет инструктор по физкультуре  при непосредственном участии  воспитателей.</w:t>
      </w:r>
      <w:r w:rsidR="00793CB6"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D630EB" w:rsidRPr="00CB1E39">
        <w:rPr>
          <w:rFonts w:ascii="Times New Roman" w:hAnsi="Times New Roman" w:cs="Times New Roman"/>
          <w:sz w:val="24"/>
          <w:szCs w:val="24"/>
        </w:rPr>
        <w:t>к</w:t>
      </w:r>
      <w:r w:rsidR="0086697F" w:rsidRPr="00CB1E39">
        <w:rPr>
          <w:rFonts w:ascii="Times New Roman" w:hAnsi="Times New Roman" w:cs="Times New Roman"/>
          <w:sz w:val="24"/>
          <w:szCs w:val="24"/>
        </w:rPr>
        <w:t>о</w:t>
      </w:r>
      <w:r w:rsidR="00D630EB" w:rsidRPr="00CB1E39">
        <w:rPr>
          <w:rFonts w:ascii="Times New Roman" w:hAnsi="Times New Roman" w:cs="Times New Roman"/>
          <w:sz w:val="24"/>
          <w:szCs w:val="24"/>
        </w:rPr>
        <w:t xml:space="preserve">ррекционно- образовательной </w:t>
      </w:r>
      <w:r w:rsidRPr="00CB1E39">
        <w:rPr>
          <w:rFonts w:ascii="Times New Roman" w:hAnsi="Times New Roman" w:cs="Times New Roman"/>
          <w:sz w:val="24"/>
          <w:szCs w:val="24"/>
        </w:rPr>
        <w:t>программы</w:t>
      </w:r>
      <w:r w:rsidRPr="00CB1E39">
        <w:rPr>
          <w:rFonts w:ascii="Times New Roman" w:hAnsi="Times New Roman" w:cs="Times New Roman"/>
          <w:b/>
          <w:sz w:val="24"/>
          <w:szCs w:val="24"/>
        </w:rPr>
        <w:t>.</w:t>
      </w:r>
    </w:p>
    <w:p w:rsidR="00330EE9" w:rsidRPr="00CB1E39" w:rsidRDefault="00330EE9" w:rsidP="00793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1. Программа обучения детей с общим недоразвитием речи, составители Г.А.Каше, Т.Б.Филичева.</w:t>
      </w: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2. Индивидуально-подгрупповая работа по коррекции звукопроизношений» В.В.Коноваленко           </w:t>
      </w: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3. «По дороге к азбуке» Р.Н. Бунеев           </w:t>
      </w: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4. Фронтальные логоп. Занятия в  старшей группе для детей с ОНР. В.В. Коноваленко</w:t>
      </w: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«Подготовка дошкольников к обучению письму», С.О.Филиппова</w:t>
      </w:r>
    </w:p>
    <w:p w:rsidR="00793CB6" w:rsidRPr="00CB1E39" w:rsidRDefault="00793CB6" w:rsidP="00793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«Как помочь детям с недостатками речевого развития», А.В.Ястребова</w:t>
      </w:r>
    </w:p>
    <w:p w:rsidR="00793CB6" w:rsidRPr="00CB1E39" w:rsidRDefault="00793CB6" w:rsidP="00793CB6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«Программа обучения и воспитания детей с фонетико-фонематическим недоразвитием», Филичева Т.Б., Чиркина Г.В.</w:t>
      </w:r>
    </w:p>
    <w:p w:rsidR="00D630EB" w:rsidRPr="00CB1E39" w:rsidRDefault="00D630EB" w:rsidP="00793CB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D188D" w:rsidRPr="00CB1E39" w:rsidRDefault="005D188D" w:rsidP="005775A0">
      <w:pPr>
        <w:pStyle w:val="3"/>
        <w:shd w:val="clear" w:color="auto" w:fill="auto"/>
        <w:spacing w:after="0" w:line="240" w:lineRule="auto"/>
        <w:ind w:right="20"/>
        <w:rPr>
          <w:color w:val="FF0000"/>
          <w:spacing w:val="0"/>
          <w:sz w:val="24"/>
          <w:szCs w:val="24"/>
          <w:lang w:eastAsia="en-US"/>
        </w:rPr>
      </w:pPr>
    </w:p>
    <w:p w:rsidR="00353285" w:rsidRPr="00CB1E39" w:rsidRDefault="00353285" w:rsidP="005775A0">
      <w:pPr>
        <w:pStyle w:val="3"/>
        <w:shd w:val="clear" w:color="auto" w:fill="auto"/>
        <w:spacing w:after="0" w:line="240" w:lineRule="auto"/>
        <w:ind w:right="20"/>
        <w:rPr>
          <w:spacing w:val="0"/>
          <w:sz w:val="24"/>
          <w:szCs w:val="24"/>
        </w:rPr>
      </w:pPr>
    </w:p>
    <w:p w:rsidR="004D52D6" w:rsidRPr="00CB1E39" w:rsidRDefault="004D52D6" w:rsidP="004D52D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2.2</w:t>
      </w:r>
      <w:r w:rsidR="00A77CC0" w:rsidRPr="00CB1E39">
        <w:rPr>
          <w:rFonts w:ascii="Times New Roman" w:hAnsi="Times New Roman" w:cs="Times New Roman"/>
          <w:b/>
          <w:sz w:val="24"/>
          <w:szCs w:val="24"/>
        </w:rPr>
        <w:t>.</w:t>
      </w:r>
      <w:r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C0" w:rsidRPr="00CB1E39"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участниками образовательных отношений</w:t>
      </w:r>
      <w:r w:rsidRPr="00CB1E39">
        <w:rPr>
          <w:rFonts w:ascii="Times New Roman" w:eastAsia="Times New Roman" w:hAnsi="Times New Roman" w:cs="Times New Roman"/>
          <w:b/>
          <w:sz w:val="24"/>
          <w:szCs w:val="24"/>
        </w:rPr>
        <w:t xml:space="preserve">.  Национально-региональный компонент. </w:t>
      </w:r>
    </w:p>
    <w:p w:rsidR="00A77CC0" w:rsidRPr="00CB1E39" w:rsidRDefault="00A77CC0" w:rsidP="005775A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1"/>
      </w:tblGrid>
      <w:tr w:rsidR="004D52D6" w:rsidRPr="00CB1E39" w:rsidTr="003A64C2">
        <w:tc>
          <w:tcPr>
            <w:tcW w:w="2977" w:type="dxa"/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1" w:type="dxa"/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D52D6" w:rsidRPr="00CB1E39" w:rsidTr="003A64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1" w:type="dxa"/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Осетии,  стремление сохранять национальные ценности.</w:t>
            </w:r>
          </w:p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2D6" w:rsidRPr="00CB1E39" w:rsidTr="003A64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081" w:type="dxa"/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 детей к истории Осетии, г.Владикавказа. Формировать представления о традиционной культуре родного края через ознакомление с природой.</w:t>
            </w:r>
          </w:p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2D6" w:rsidRPr="00CB1E39" w:rsidTr="003A64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081" w:type="dxa"/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родного края.</w:t>
            </w:r>
          </w:p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2D6" w:rsidRPr="00CB1E39" w:rsidTr="003A64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081" w:type="dxa"/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Осетии</w:t>
            </w:r>
          </w:p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2D6" w:rsidRPr="00CB1E39" w:rsidTr="003A64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081" w:type="dxa"/>
          </w:tcPr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национальные игры и забавы.</w:t>
            </w:r>
          </w:p>
          <w:p w:rsidR="004D52D6" w:rsidRPr="00CB1E39" w:rsidRDefault="004D52D6" w:rsidP="003A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2D6" w:rsidRPr="00CB1E39" w:rsidRDefault="004D52D6" w:rsidP="004D52D6">
      <w:pPr>
        <w:spacing w:after="96" w:line="2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2D6" w:rsidRPr="00CB1E39" w:rsidRDefault="004D52D6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3" w:name="sub_2157"/>
    </w:p>
    <w:p w:rsidR="004D52D6" w:rsidRPr="00CB1E39" w:rsidRDefault="004D52D6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23"/>
    <w:p w:rsidR="00A65E3D" w:rsidRPr="00CB1E39" w:rsidRDefault="00A65E3D" w:rsidP="005775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30EB" w:rsidRPr="00CB1E39" w:rsidRDefault="00F6077C" w:rsidP="0028321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Организационный раздел</w:t>
      </w:r>
      <w:r w:rsidR="004D52D6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.</w:t>
      </w:r>
    </w:p>
    <w:p w:rsidR="00F6077C" w:rsidRPr="00CB1E39" w:rsidRDefault="00353285" w:rsidP="0028321D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 </w:t>
      </w:r>
      <w:r w:rsidR="00D630EB" w:rsidRPr="00CB1E39">
        <w:rPr>
          <w:rFonts w:ascii="Times New Roman" w:hAnsi="Times New Roman" w:cs="Times New Roman"/>
          <w:b/>
          <w:bCs/>
          <w:spacing w:val="-15"/>
          <w:sz w:val="24"/>
          <w:szCs w:val="24"/>
        </w:rPr>
        <w:t>Обязательная часть.</w:t>
      </w:r>
    </w:p>
    <w:p w:rsidR="004D52D6" w:rsidRPr="00CB1E39" w:rsidRDefault="004D52D6" w:rsidP="004D52D6">
      <w:pPr>
        <w:pStyle w:val="a6"/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A3594E" w:rsidRPr="00CB1E39" w:rsidRDefault="003B70AE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1B0AAF" w:rsidRPr="00CB1E39" w:rsidRDefault="001B0AAF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на холодный период</w:t>
      </w:r>
    </w:p>
    <w:tbl>
      <w:tblPr>
        <w:tblW w:w="9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3070"/>
      </w:tblGrid>
      <w:tr w:rsidR="008D79A3" w:rsidRPr="00CB1E39" w:rsidTr="002A472F">
        <w:trPr>
          <w:trHeight w:val="41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Режимные </w:t>
            </w:r>
            <w:r w:rsidR="002A472F" w:rsidRPr="00CB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2A472F" w:rsidP="005775A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Время</w:t>
            </w:r>
          </w:p>
        </w:tc>
      </w:tr>
      <w:tr w:rsidR="008D79A3" w:rsidRPr="00CB1E39" w:rsidTr="008D79A3">
        <w:trPr>
          <w:trHeight w:val="240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Приём, осмотр, игры. Утренняя гимнастика. Дежурство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3" w:rsidRPr="00CB1E39" w:rsidRDefault="00933372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8D79A3" w:rsidRPr="00CB1E39">
              <w:rPr>
                <w:rFonts w:ascii="Times New Roman" w:hAnsi="Times New Roman" w:cs="Times New Roman"/>
                <w:sz w:val="24"/>
                <w:szCs w:val="24"/>
              </w:rPr>
              <w:t>0-8.20</w:t>
            </w:r>
          </w:p>
        </w:tc>
      </w:tr>
      <w:tr w:rsidR="008D79A3" w:rsidRPr="00CB1E39" w:rsidTr="008D79A3">
        <w:trPr>
          <w:trHeight w:val="527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</w:t>
            </w:r>
          </w:p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</w:tr>
      <w:tr w:rsidR="008D79A3" w:rsidRPr="00CB1E39" w:rsidTr="008D79A3">
        <w:trPr>
          <w:trHeight w:val="28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 детей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8D79A3" w:rsidRPr="00CB1E39" w:rsidTr="008D79A3">
        <w:trPr>
          <w:trHeight w:val="75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8D79A3" w:rsidRPr="00CB1E39" w:rsidTr="008D79A3">
        <w:trPr>
          <w:trHeight w:val="596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</w:tc>
      </w:tr>
      <w:tr w:rsidR="008D79A3" w:rsidRPr="00CB1E39" w:rsidTr="008D79A3">
        <w:trPr>
          <w:trHeight w:val="594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</w:p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8D79A3" w:rsidRPr="00CB1E39" w:rsidTr="008D79A3">
        <w:trPr>
          <w:trHeight w:val="514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8D79A3" w:rsidRPr="00CB1E39" w:rsidTr="008D79A3">
        <w:trPr>
          <w:trHeight w:val="80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 подъем, закаливающие процедуры. Полдник.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8D79A3" w:rsidRPr="00CB1E39" w:rsidTr="008D79A3">
        <w:trPr>
          <w:trHeight w:val="54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Игры, труд, самостоятельная деятельность детей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</w:tr>
      <w:tr w:rsidR="008D79A3" w:rsidRPr="00CB1E39" w:rsidTr="008D79A3">
        <w:trPr>
          <w:trHeight w:val="54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(2-3 раза в нед.)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</w:tr>
      <w:tr w:rsidR="008D79A3" w:rsidRPr="00CB1E39" w:rsidTr="008D79A3">
        <w:trPr>
          <w:trHeight w:val="28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</w:tr>
      <w:tr w:rsidR="008D79A3" w:rsidRPr="00CB1E39" w:rsidTr="008D79A3">
        <w:trPr>
          <w:trHeight w:val="557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A3" w:rsidRPr="00CB1E39" w:rsidRDefault="008D79A3" w:rsidP="005775A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FB7B17" w:rsidRPr="00CB1E39" w:rsidRDefault="00FB7B17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94E" w:rsidRPr="00CB1E39" w:rsidRDefault="003B70AE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</w:p>
    <w:p w:rsidR="003B70AE" w:rsidRPr="00CB1E39" w:rsidRDefault="003B70AE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на летний период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216"/>
      </w:tblGrid>
      <w:tr w:rsidR="008D79A3" w:rsidRPr="00CB1E39" w:rsidTr="008D79A3">
        <w:trPr>
          <w:cantSplit/>
          <w:trHeight w:val="314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216" w:type="dxa"/>
          </w:tcPr>
          <w:p w:rsidR="008D79A3" w:rsidRPr="00CB1E39" w:rsidRDefault="002A472F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D79A3" w:rsidRPr="00CB1E39" w:rsidTr="008D79A3">
        <w:trPr>
          <w:cantSplit/>
          <w:trHeight w:val="265"/>
        </w:trPr>
        <w:tc>
          <w:tcPr>
            <w:tcW w:w="6062" w:type="dxa"/>
          </w:tcPr>
          <w:p w:rsidR="008D79A3" w:rsidRPr="00CB1E39" w:rsidRDefault="008D79A3" w:rsidP="005775A0">
            <w:pPr>
              <w:pStyle w:val="Default"/>
            </w:pPr>
            <w:r w:rsidRPr="00CB1E39">
              <w:t xml:space="preserve">Утренний прием, игры, общение, утренняя гимнастика </w:t>
            </w:r>
          </w:p>
        </w:tc>
        <w:tc>
          <w:tcPr>
            <w:tcW w:w="3216" w:type="dxa"/>
          </w:tcPr>
          <w:p w:rsidR="008D79A3" w:rsidRPr="00CB1E39" w:rsidRDefault="00277C5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8D79A3" w:rsidRPr="00CB1E39" w:rsidTr="008D79A3">
        <w:trPr>
          <w:cantSplit/>
          <w:trHeight w:val="380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дежурство, подготовка к завтраку, завтрак</w:t>
            </w:r>
          </w:p>
        </w:tc>
        <w:tc>
          <w:tcPr>
            <w:tcW w:w="3216" w:type="dxa"/>
          </w:tcPr>
          <w:p w:rsidR="008D79A3" w:rsidRPr="00CB1E39" w:rsidRDefault="00277C5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8.304</w:t>
            </w:r>
            <w:r w:rsidR="008D79A3"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-9.00</w:t>
            </w:r>
          </w:p>
        </w:tc>
      </w:tr>
      <w:tr w:rsidR="008D79A3" w:rsidRPr="00CB1E39" w:rsidTr="008D79A3">
        <w:trPr>
          <w:cantSplit/>
          <w:trHeight w:val="525"/>
        </w:trPr>
        <w:tc>
          <w:tcPr>
            <w:tcW w:w="6062" w:type="dxa"/>
          </w:tcPr>
          <w:p w:rsidR="008D79A3" w:rsidRPr="00CB1E39" w:rsidRDefault="008D79A3" w:rsidP="005775A0">
            <w:pPr>
              <w:pStyle w:val="Default"/>
            </w:pPr>
            <w:r w:rsidRPr="00CB1E39">
              <w:t>Подготовка к прогулке, образовательная деятельность на прогулке, прогулка, досуги, возвращение с прогулки</w:t>
            </w:r>
          </w:p>
        </w:tc>
        <w:tc>
          <w:tcPr>
            <w:tcW w:w="3216" w:type="dxa"/>
          </w:tcPr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10.20-12.00</w:t>
            </w:r>
          </w:p>
        </w:tc>
      </w:tr>
      <w:tr w:rsidR="008D79A3" w:rsidRPr="00CB1E39" w:rsidTr="008D79A3">
        <w:trPr>
          <w:cantSplit/>
          <w:trHeight w:val="545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8D79A3" w:rsidRPr="00CB1E39" w:rsidTr="008D79A3">
        <w:trPr>
          <w:cantSplit/>
          <w:trHeight w:val="363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216" w:type="dxa"/>
          </w:tcPr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12.00-12.50</w:t>
            </w:r>
          </w:p>
        </w:tc>
      </w:tr>
      <w:tr w:rsidR="008D79A3" w:rsidRPr="00CB1E39" w:rsidTr="008D79A3">
        <w:trPr>
          <w:cantSplit/>
          <w:trHeight w:val="344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216" w:type="dxa"/>
          </w:tcPr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8D79A3" w:rsidRPr="00CB1E39" w:rsidTr="008D79A3">
        <w:trPr>
          <w:cantSplit/>
          <w:trHeight w:val="315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Постепенный подъем, гимнастика </w:t>
            </w:r>
            <w:r w:rsidRPr="00CB1E39">
              <w:rPr>
                <w:rFonts w:ascii="Times New Roman" w:hAnsi="Times New Roman" w:cs="Times New Roman"/>
                <w:sz w:val="24"/>
                <w:szCs w:val="24"/>
              </w:rPr>
              <w:t xml:space="preserve">после сна </w:t>
            </w:r>
          </w:p>
        </w:tc>
        <w:tc>
          <w:tcPr>
            <w:tcW w:w="3216" w:type="dxa"/>
          </w:tcPr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8D79A3" w:rsidRPr="00CB1E39" w:rsidTr="008D79A3">
        <w:trPr>
          <w:cantSplit/>
          <w:trHeight w:val="339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216" w:type="dxa"/>
          </w:tcPr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8D79A3" w:rsidRPr="00CB1E39" w:rsidTr="008D79A3">
        <w:trPr>
          <w:cantSplit/>
          <w:trHeight w:val="211"/>
        </w:trPr>
        <w:tc>
          <w:tcPr>
            <w:tcW w:w="6062" w:type="dxa"/>
          </w:tcPr>
          <w:p w:rsidR="008D79A3" w:rsidRPr="00CB1E39" w:rsidRDefault="008D79A3" w:rsidP="005775A0">
            <w:pPr>
              <w:pStyle w:val="Default"/>
            </w:pPr>
            <w:r w:rsidRPr="00CB1E39">
              <w:t>Игры, досуги, общение, самостоятельная деятельность по интересам</w:t>
            </w:r>
            <w:r w:rsidRPr="00CB1E39">
              <w:rPr>
                <w:rFonts w:eastAsia="Times New Roman"/>
              </w:rPr>
              <w:t>, трудовая деятельность</w:t>
            </w:r>
          </w:p>
        </w:tc>
        <w:tc>
          <w:tcPr>
            <w:tcW w:w="3216" w:type="dxa"/>
          </w:tcPr>
          <w:p w:rsidR="008D79A3" w:rsidRPr="00CB1E39" w:rsidRDefault="008D79A3" w:rsidP="005775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8D79A3" w:rsidRPr="00CB1E39" w:rsidTr="008D79A3">
        <w:trPr>
          <w:cantSplit/>
          <w:trHeight w:val="234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16" w:type="dxa"/>
          </w:tcPr>
          <w:p w:rsidR="008D79A3" w:rsidRPr="00CB1E39" w:rsidRDefault="008D79A3" w:rsidP="005775A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16.45-18.00</w:t>
            </w:r>
          </w:p>
        </w:tc>
      </w:tr>
      <w:tr w:rsidR="008D79A3" w:rsidRPr="00CB1E39" w:rsidTr="008D79A3">
        <w:trPr>
          <w:cantSplit/>
          <w:trHeight w:val="234"/>
        </w:trPr>
        <w:tc>
          <w:tcPr>
            <w:tcW w:w="6062" w:type="dxa"/>
          </w:tcPr>
          <w:p w:rsidR="008D79A3" w:rsidRPr="00CB1E39" w:rsidRDefault="008D79A3" w:rsidP="0057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216" w:type="dxa"/>
          </w:tcPr>
          <w:p w:rsidR="008D79A3" w:rsidRPr="00CB1E39" w:rsidRDefault="00277C53" w:rsidP="005775A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19</w:t>
            </w:r>
            <w:r w:rsidR="008D79A3" w:rsidRPr="00CB1E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3B70AE" w:rsidRPr="00CB1E39" w:rsidRDefault="003B70AE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5AA" w:rsidRPr="001B339C" w:rsidRDefault="00265118" w:rsidP="00233D1B">
      <w:pPr>
        <w:pStyle w:val="2"/>
        <w:rPr>
          <w:b/>
          <w:sz w:val="24"/>
        </w:rPr>
      </w:pPr>
      <w:r w:rsidRPr="001B339C">
        <w:rPr>
          <w:b/>
          <w:sz w:val="24"/>
        </w:rPr>
        <w:t xml:space="preserve">  </w:t>
      </w:r>
      <w:r w:rsidR="00233D1B" w:rsidRPr="001B339C">
        <w:rPr>
          <w:b/>
          <w:sz w:val="24"/>
        </w:rPr>
        <w:t>Н</w:t>
      </w:r>
      <w:r w:rsidR="002555AA" w:rsidRPr="001B339C">
        <w:rPr>
          <w:b/>
          <w:sz w:val="24"/>
        </w:rPr>
        <w:t>епосредственно</w:t>
      </w:r>
      <w:r w:rsidR="00233D1B" w:rsidRPr="001B339C">
        <w:rPr>
          <w:b/>
          <w:sz w:val="24"/>
        </w:rPr>
        <w:t>-</w:t>
      </w:r>
      <w:r w:rsidR="00027CC1" w:rsidRPr="001B339C">
        <w:rPr>
          <w:b/>
          <w:sz w:val="24"/>
        </w:rPr>
        <w:t xml:space="preserve"> образовательная деятельность</w:t>
      </w:r>
    </w:p>
    <w:p w:rsidR="002555AA" w:rsidRPr="001B339C" w:rsidRDefault="002555AA" w:rsidP="00233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9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691A" w:rsidRPr="001B339C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265118" w:rsidRPr="001B339C">
        <w:rPr>
          <w:rFonts w:ascii="Times New Roman" w:hAnsi="Times New Roman" w:cs="Times New Roman"/>
          <w:b/>
          <w:sz w:val="24"/>
          <w:szCs w:val="24"/>
        </w:rPr>
        <w:t xml:space="preserve">логопедической  </w:t>
      </w:r>
      <w:r w:rsidRPr="001B339C">
        <w:rPr>
          <w:rFonts w:ascii="Times New Roman" w:hAnsi="Times New Roman" w:cs="Times New Roman"/>
          <w:b/>
          <w:sz w:val="24"/>
          <w:szCs w:val="24"/>
        </w:rPr>
        <w:t>группе</w:t>
      </w:r>
    </w:p>
    <w:tbl>
      <w:tblPr>
        <w:tblStyle w:val="a9"/>
        <w:tblpPr w:leftFromText="180" w:rightFromText="180" w:vertAnchor="text" w:horzAnchor="page" w:tblpX="1768" w:tblpY="197"/>
        <w:tblW w:w="9199" w:type="dxa"/>
        <w:tblLayout w:type="fixed"/>
        <w:tblLook w:val="04A0" w:firstRow="1" w:lastRow="0" w:firstColumn="1" w:lastColumn="0" w:noHBand="0" w:noVBand="1"/>
      </w:tblPr>
      <w:tblGrid>
        <w:gridCol w:w="3299"/>
        <w:gridCol w:w="5900"/>
      </w:tblGrid>
      <w:tr w:rsidR="002555AA" w:rsidRPr="001B339C" w:rsidTr="002A472F">
        <w:trPr>
          <w:cantSplit/>
          <w:trHeight w:val="699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</w:p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  <w:r w:rsidRPr="001B339C">
              <w:rPr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53" w:rsidRPr="001B339C" w:rsidRDefault="00045A4E" w:rsidP="0028321D">
            <w:pPr>
              <w:ind w:left="387" w:hanging="387"/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1.Речевое разв. </w:t>
            </w:r>
            <w:r w:rsidR="00F21020" w:rsidRPr="001B339C">
              <w:rPr>
                <w:sz w:val="24"/>
                <w:szCs w:val="24"/>
              </w:rPr>
              <w:t>Л</w:t>
            </w:r>
            <w:r w:rsidRPr="001B339C">
              <w:rPr>
                <w:sz w:val="24"/>
                <w:szCs w:val="24"/>
              </w:rPr>
              <w:t xml:space="preserve">огопед. </w:t>
            </w:r>
            <w:r w:rsidR="0028321D" w:rsidRPr="001B339C">
              <w:rPr>
                <w:sz w:val="24"/>
                <w:szCs w:val="24"/>
              </w:rPr>
              <w:t xml:space="preserve">                        </w:t>
            </w:r>
            <w:r w:rsidRPr="001B339C">
              <w:rPr>
                <w:sz w:val="24"/>
                <w:szCs w:val="24"/>
              </w:rPr>
              <w:t xml:space="preserve">9.00-9.30 </w:t>
            </w:r>
          </w:p>
          <w:p w:rsidR="00045A4E" w:rsidRPr="001B339C" w:rsidRDefault="00045A4E" w:rsidP="00045A4E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>2.</w:t>
            </w:r>
            <w:r w:rsidR="00F21020" w:rsidRPr="001B339C">
              <w:rPr>
                <w:sz w:val="24"/>
                <w:szCs w:val="24"/>
              </w:rPr>
              <w:t xml:space="preserve">Худ.-эст. Рисование </w:t>
            </w:r>
            <w:r w:rsidR="0028321D" w:rsidRPr="001B339C">
              <w:rPr>
                <w:sz w:val="24"/>
                <w:szCs w:val="24"/>
              </w:rPr>
              <w:t xml:space="preserve">                             </w:t>
            </w:r>
            <w:r w:rsidR="00F21020" w:rsidRPr="001B339C">
              <w:rPr>
                <w:sz w:val="24"/>
                <w:szCs w:val="24"/>
              </w:rPr>
              <w:t>9.40-10.10</w:t>
            </w:r>
          </w:p>
          <w:p w:rsidR="00F21020" w:rsidRPr="001B339C" w:rsidRDefault="00F21020" w:rsidP="00045A4E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3.Физ. разв. Физк на прогулке </w:t>
            </w:r>
          </w:p>
          <w:p w:rsidR="00F21020" w:rsidRPr="001B339C" w:rsidRDefault="00F21020" w:rsidP="00045A4E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4.Реч. разв. Худ. лит. </w:t>
            </w:r>
            <w:r w:rsidR="0028321D" w:rsidRPr="001B339C">
              <w:rPr>
                <w:sz w:val="24"/>
                <w:szCs w:val="24"/>
              </w:rPr>
              <w:t xml:space="preserve">                              </w:t>
            </w:r>
            <w:r w:rsidRPr="001B339C">
              <w:rPr>
                <w:sz w:val="24"/>
                <w:szCs w:val="24"/>
              </w:rPr>
              <w:t>15.15-15.45</w:t>
            </w:r>
          </w:p>
        </w:tc>
      </w:tr>
      <w:tr w:rsidR="002555AA" w:rsidRPr="001B339C" w:rsidTr="002A472F">
        <w:trPr>
          <w:cantSplit/>
          <w:trHeight w:val="709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</w:p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  <w:r w:rsidRPr="001B339C">
              <w:rPr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AA" w:rsidRPr="001B339C" w:rsidRDefault="00F21020" w:rsidP="00F21020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>1.Позн. разв. Озн. с окр.</w:t>
            </w:r>
            <w:r w:rsidR="0028321D" w:rsidRPr="001B339C">
              <w:rPr>
                <w:sz w:val="24"/>
                <w:szCs w:val="24"/>
              </w:rPr>
              <w:t xml:space="preserve">                         </w:t>
            </w:r>
            <w:r w:rsidRPr="001B339C">
              <w:rPr>
                <w:sz w:val="24"/>
                <w:szCs w:val="24"/>
              </w:rPr>
              <w:t xml:space="preserve"> 9.00-9.30</w:t>
            </w:r>
          </w:p>
          <w:p w:rsidR="00F21020" w:rsidRPr="001B339C" w:rsidRDefault="00F21020" w:rsidP="00F21020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2.Худ.-эст. разв. Музыка </w:t>
            </w:r>
            <w:r w:rsidR="0028321D" w:rsidRPr="001B339C">
              <w:rPr>
                <w:sz w:val="24"/>
                <w:szCs w:val="24"/>
              </w:rPr>
              <w:t xml:space="preserve">                        </w:t>
            </w:r>
            <w:r w:rsidRPr="001B339C">
              <w:rPr>
                <w:sz w:val="24"/>
                <w:szCs w:val="24"/>
              </w:rPr>
              <w:t>9.55-10.25</w:t>
            </w:r>
          </w:p>
          <w:p w:rsidR="00F21020" w:rsidRPr="001B339C" w:rsidRDefault="00F21020" w:rsidP="00F21020">
            <w:pPr>
              <w:rPr>
                <w:spacing w:val="-9"/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3.Позн. разв. ФЭМП </w:t>
            </w:r>
            <w:r w:rsidR="0028321D" w:rsidRPr="001B339C">
              <w:rPr>
                <w:sz w:val="24"/>
                <w:szCs w:val="24"/>
              </w:rPr>
              <w:t xml:space="preserve">                              </w:t>
            </w:r>
            <w:r w:rsidRPr="001B339C">
              <w:rPr>
                <w:sz w:val="24"/>
                <w:szCs w:val="24"/>
              </w:rPr>
              <w:t>10.35-11.05</w:t>
            </w:r>
          </w:p>
        </w:tc>
      </w:tr>
      <w:tr w:rsidR="002555AA" w:rsidRPr="001B339C" w:rsidTr="002A472F">
        <w:trPr>
          <w:cantSplit/>
          <w:trHeight w:val="849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</w:p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  <w:r w:rsidRPr="001B339C">
              <w:rPr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AA" w:rsidRPr="001B339C" w:rsidRDefault="00F21020" w:rsidP="00F21020">
            <w:pPr>
              <w:rPr>
                <w:spacing w:val="-9"/>
                <w:sz w:val="24"/>
                <w:szCs w:val="24"/>
              </w:rPr>
            </w:pPr>
            <w:r w:rsidRPr="001B339C">
              <w:rPr>
                <w:spacing w:val="-9"/>
                <w:sz w:val="24"/>
                <w:szCs w:val="24"/>
              </w:rPr>
              <w:t xml:space="preserve">1.Реч. разв.  Логопед. зан. </w:t>
            </w:r>
            <w:r w:rsidR="0028321D" w:rsidRPr="001B339C">
              <w:rPr>
                <w:spacing w:val="-9"/>
                <w:sz w:val="24"/>
                <w:szCs w:val="24"/>
              </w:rPr>
              <w:t xml:space="preserve">                              </w:t>
            </w:r>
            <w:r w:rsidRPr="001B339C">
              <w:rPr>
                <w:spacing w:val="-9"/>
                <w:sz w:val="24"/>
                <w:szCs w:val="24"/>
              </w:rPr>
              <w:t>9.00-9.30</w:t>
            </w:r>
          </w:p>
          <w:p w:rsidR="00F21020" w:rsidRPr="001B339C" w:rsidRDefault="00F21020" w:rsidP="00F21020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2.Худ.-эст. разв. Лепка/аппликация </w:t>
            </w:r>
            <w:r w:rsidR="0028321D" w:rsidRPr="001B339C">
              <w:rPr>
                <w:sz w:val="24"/>
                <w:szCs w:val="24"/>
              </w:rPr>
              <w:t xml:space="preserve">     </w:t>
            </w:r>
            <w:r w:rsidRPr="001B339C">
              <w:rPr>
                <w:sz w:val="24"/>
                <w:szCs w:val="24"/>
              </w:rPr>
              <w:t>9.40-10.10</w:t>
            </w:r>
          </w:p>
          <w:p w:rsidR="00F21020" w:rsidRPr="001B339C" w:rsidRDefault="00F21020" w:rsidP="00F21020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3.Физич. разв. Физкульт. зан. </w:t>
            </w:r>
            <w:r w:rsidR="0028321D" w:rsidRPr="001B339C">
              <w:rPr>
                <w:sz w:val="24"/>
                <w:szCs w:val="24"/>
              </w:rPr>
              <w:t xml:space="preserve">               </w:t>
            </w:r>
            <w:r w:rsidRPr="001B339C">
              <w:rPr>
                <w:sz w:val="24"/>
                <w:szCs w:val="24"/>
              </w:rPr>
              <w:t>10.35-11.05</w:t>
            </w:r>
          </w:p>
          <w:p w:rsidR="00F21020" w:rsidRPr="001B339C" w:rsidRDefault="00F21020" w:rsidP="00F21020">
            <w:pPr>
              <w:rPr>
                <w:sz w:val="24"/>
                <w:szCs w:val="24"/>
              </w:rPr>
            </w:pPr>
          </w:p>
        </w:tc>
      </w:tr>
      <w:tr w:rsidR="002555AA" w:rsidRPr="001B339C" w:rsidTr="002A472F">
        <w:trPr>
          <w:cantSplit/>
          <w:trHeight w:val="847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</w:p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  <w:r w:rsidRPr="001B339C">
              <w:rPr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AA" w:rsidRPr="001B339C" w:rsidRDefault="00277C53" w:rsidP="0028321D">
            <w:pPr>
              <w:tabs>
                <w:tab w:val="left" w:pos="3988"/>
              </w:tabs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>1.</w:t>
            </w:r>
            <w:r w:rsidR="00F21020" w:rsidRPr="001B339C">
              <w:rPr>
                <w:sz w:val="24"/>
                <w:szCs w:val="24"/>
              </w:rPr>
              <w:t xml:space="preserve">Позн. разв. ФЭМП </w:t>
            </w:r>
            <w:r w:rsidR="0028321D" w:rsidRPr="001B339C">
              <w:rPr>
                <w:sz w:val="24"/>
                <w:szCs w:val="24"/>
              </w:rPr>
              <w:t xml:space="preserve">                              </w:t>
            </w:r>
            <w:r w:rsidR="00F21020" w:rsidRPr="001B339C">
              <w:rPr>
                <w:sz w:val="24"/>
                <w:szCs w:val="24"/>
              </w:rPr>
              <w:t>9.00-9.30</w:t>
            </w:r>
          </w:p>
          <w:p w:rsidR="00F21020" w:rsidRPr="001B339C" w:rsidRDefault="00F21020" w:rsidP="00F21020">
            <w:pPr>
              <w:rPr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2.Худ.-эст. разв. Рисование </w:t>
            </w:r>
            <w:r w:rsidR="0028321D" w:rsidRPr="001B339C">
              <w:rPr>
                <w:sz w:val="24"/>
                <w:szCs w:val="24"/>
              </w:rPr>
              <w:t xml:space="preserve">                   </w:t>
            </w:r>
            <w:r w:rsidRPr="001B339C">
              <w:rPr>
                <w:sz w:val="24"/>
                <w:szCs w:val="24"/>
              </w:rPr>
              <w:t>9.55-10.25</w:t>
            </w:r>
          </w:p>
          <w:p w:rsidR="00F21020" w:rsidRPr="001B339C" w:rsidRDefault="00F21020" w:rsidP="00F21020">
            <w:pPr>
              <w:rPr>
                <w:spacing w:val="-9"/>
                <w:sz w:val="24"/>
                <w:szCs w:val="24"/>
              </w:rPr>
            </w:pPr>
            <w:r w:rsidRPr="001B339C">
              <w:rPr>
                <w:sz w:val="24"/>
                <w:szCs w:val="24"/>
              </w:rPr>
              <w:t xml:space="preserve">3.Худ.-эст. разв. Музыка </w:t>
            </w:r>
            <w:r w:rsidR="0028321D" w:rsidRPr="001B339C">
              <w:rPr>
                <w:sz w:val="24"/>
                <w:szCs w:val="24"/>
              </w:rPr>
              <w:t xml:space="preserve">                       </w:t>
            </w:r>
            <w:r w:rsidRPr="001B339C">
              <w:rPr>
                <w:sz w:val="24"/>
                <w:szCs w:val="24"/>
              </w:rPr>
              <w:t>10.35-11.05</w:t>
            </w:r>
          </w:p>
        </w:tc>
      </w:tr>
      <w:tr w:rsidR="002555AA" w:rsidRPr="001B339C" w:rsidTr="00265118">
        <w:trPr>
          <w:cantSplit/>
          <w:trHeight w:val="995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</w:p>
          <w:p w:rsidR="002555AA" w:rsidRPr="001B339C" w:rsidRDefault="002555AA" w:rsidP="005775A0">
            <w:pPr>
              <w:rPr>
                <w:b/>
                <w:sz w:val="24"/>
                <w:szCs w:val="24"/>
                <w:u w:val="single"/>
              </w:rPr>
            </w:pPr>
            <w:r w:rsidRPr="001B339C">
              <w:rPr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5118" w:rsidRPr="001B339C" w:rsidRDefault="0028321D" w:rsidP="0028321D">
            <w:pPr>
              <w:rPr>
                <w:spacing w:val="-9"/>
                <w:sz w:val="24"/>
                <w:szCs w:val="24"/>
              </w:rPr>
            </w:pPr>
            <w:r w:rsidRPr="001B339C">
              <w:rPr>
                <w:spacing w:val="-9"/>
                <w:sz w:val="24"/>
                <w:szCs w:val="24"/>
              </w:rPr>
              <w:t>1.</w:t>
            </w:r>
            <w:r w:rsidR="00F21020" w:rsidRPr="001B339C">
              <w:rPr>
                <w:spacing w:val="-9"/>
                <w:sz w:val="24"/>
                <w:szCs w:val="24"/>
              </w:rPr>
              <w:t xml:space="preserve">Реч. разв. Логопед. зан. </w:t>
            </w:r>
            <w:r w:rsidRPr="001B339C">
              <w:rPr>
                <w:spacing w:val="-9"/>
                <w:sz w:val="24"/>
                <w:szCs w:val="24"/>
              </w:rPr>
              <w:t xml:space="preserve">                               </w:t>
            </w:r>
            <w:r w:rsidR="00F21020" w:rsidRPr="001B339C">
              <w:rPr>
                <w:spacing w:val="-9"/>
                <w:sz w:val="24"/>
                <w:szCs w:val="24"/>
              </w:rPr>
              <w:t>9.00-9.30</w:t>
            </w:r>
          </w:p>
          <w:p w:rsidR="00F21020" w:rsidRPr="001B339C" w:rsidRDefault="00F21020" w:rsidP="0028321D">
            <w:pPr>
              <w:rPr>
                <w:spacing w:val="-9"/>
                <w:sz w:val="24"/>
                <w:szCs w:val="24"/>
              </w:rPr>
            </w:pPr>
            <w:r w:rsidRPr="001B339C">
              <w:rPr>
                <w:spacing w:val="-9"/>
                <w:sz w:val="24"/>
                <w:szCs w:val="24"/>
              </w:rPr>
              <w:t xml:space="preserve">2.Констр./Ручной труд </w:t>
            </w:r>
            <w:r w:rsidR="0028321D" w:rsidRPr="001B339C">
              <w:rPr>
                <w:spacing w:val="-9"/>
                <w:sz w:val="24"/>
                <w:szCs w:val="24"/>
              </w:rPr>
              <w:t xml:space="preserve">                                   9.40-10.1</w:t>
            </w:r>
            <w:r w:rsidRPr="001B339C">
              <w:rPr>
                <w:spacing w:val="-9"/>
                <w:sz w:val="24"/>
                <w:szCs w:val="24"/>
              </w:rPr>
              <w:t>0</w:t>
            </w:r>
          </w:p>
          <w:p w:rsidR="00F21020" w:rsidRPr="001B339C" w:rsidRDefault="00F21020" w:rsidP="0028321D">
            <w:pPr>
              <w:rPr>
                <w:spacing w:val="-9"/>
                <w:sz w:val="24"/>
                <w:szCs w:val="24"/>
              </w:rPr>
            </w:pPr>
            <w:r w:rsidRPr="001B339C">
              <w:rPr>
                <w:spacing w:val="-9"/>
                <w:sz w:val="24"/>
                <w:szCs w:val="24"/>
              </w:rPr>
              <w:t>3.</w:t>
            </w:r>
            <w:r w:rsidR="0028321D" w:rsidRPr="001B339C">
              <w:rPr>
                <w:spacing w:val="-9"/>
                <w:sz w:val="24"/>
                <w:szCs w:val="24"/>
              </w:rPr>
              <w:t>Физич. разв. Физкульт. зан.                        10.20-10.50</w:t>
            </w:r>
          </w:p>
        </w:tc>
      </w:tr>
    </w:tbl>
    <w:p w:rsidR="00BD2C8D" w:rsidRPr="001B339C" w:rsidRDefault="00BD2C8D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C7" w:rsidRPr="00CB1E39" w:rsidRDefault="00E452C7" w:rsidP="00E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BF" w:rsidRPr="00CB1E39" w:rsidRDefault="00273ABF" w:rsidP="00E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BF" w:rsidRPr="00CB1E39" w:rsidRDefault="00273ABF" w:rsidP="00273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 xml:space="preserve">Формы работы коррекционной деятельности воспитателя логопедической группы  в рамках единого пространства развития ребенка по образовательным областям Программы. </w:t>
      </w:r>
    </w:p>
    <w:tbl>
      <w:tblPr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798"/>
        <w:gridCol w:w="6"/>
      </w:tblGrid>
      <w:tr w:rsidR="00273ABF" w:rsidRPr="00CB1E39" w:rsidTr="005A6BB8">
        <w:trPr>
          <w:gridAfter w:val="1"/>
          <w:wAfter w:w="6" w:type="dxa"/>
          <w:trHeight w:val="3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 Программы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BF" w:rsidRPr="00CB1E39" w:rsidRDefault="00273ABF" w:rsidP="005A6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работы </w:t>
            </w:r>
          </w:p>
        </w:tc>
      </w:tr>
      <w:tr w:rsidR="00273ABF" w:rsidRPr="00CB1E39" w:rsidTr="005A6BB8">
        <w:trPr>
          <w:trHeight w:val="640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Речь с движением ( логоритмические упражнения).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Физминутки ( согласно лексической теме недели).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Дыхательная гимнастика и дыхательно – голосовые упражнения.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Гимнастика для глаз. Комплексы упражнений, направленных на профилактику нарушений зрения.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Самомассаж.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- Графические диктанты.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Обводка шаблонов и штриховка изображений.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Развитие тактильной чувствительности («Чудесный мешочек»)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Артикуляционная гимнастика.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Привитие навыка аккуратности.</w:t>
            </w:r>
          </w:p>
        </w:tc>
      </w:tr>
      <w:tr w:rsidR="00273ABF" w:rsidRPr="00CB1E39" w:rsidTr="005A6BB8">
        <w:trPr>
          <w:trHeight w:val="5207"/>
        </w:trPr>
        <w:tc>
          <w:tcPr>
            <w:tcW w:w="5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3ABF" w:rsidRPr="00CB1E39" w:rsidRDefault="00273ABF" w:rsidP="005A6BB8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–коммуникативное</w:t>
            </w: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над лексическими темами через беседы: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 грамотно выражать свои чувства и эмоции, регулировать эмоциональное состояние;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повышение речевой активности ребенка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активное использование игровой деятельности;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приобщение к элементарным общепринятым нормам и правилам взаимоотношения со сверстниками и взрослыми;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формирование  </w:t>
            </w: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гендерной принадлежности</w:t>
            </w: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(Тема «Семья»), патриотических чувств (Темы «День победы», «Наша Родина – Россия», «Моя Осетия», «Мой город», «Русские народные сказки». «Осетинские народные сказки»);</w:t>
            </w:r>
          </w:p>
        </w:tc>
      </w:tr>
      <w:tr w:rsidR="00273ABF" w:rsidRPr="00CB1E39" w:rsidTr="005A6BB8">
        <w:trPr>
          <w:trHeight w:val="562"/>
        </w:trPr>
        <w:tc>
          <w:tcPr>
            <w:tcW w:w="9897" w:type="dxa"/>
            <w:gridSpan w:val="3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ABF" w:rsidRPr="00CB1E39" w:rsidTr="005A6BB8">
        <w:trPr>
          <w:trHeight w:val="146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воспитание ценностного отношения к собственному труду, труду других людей и его результатам;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формирование первичных представлений о труде взрослых, его роли в в обществе и жизни каждого человека (Лексические темы: «Труд людей весной», «Профессии», «Мебель», «Одежда», «Посуда», </w:t>
            </w: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«Семья»…)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3ABF" w:rsidRPr="00CB1E39" w:rsidTr="005A6BB8">
        <w:trPr>
          <w:trHeight w:val="3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-Сенсорное развитие: вкладыши, разрезные картинки, игры и упражнения, направленные на развитие слухового и зрительного внимания и памяти, мелкой моторики.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- Формирование целостной картины мира, расширение кругозора детей (работа над всеми лексическими темами);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знаков, обозначений, символы.</w:t>
            </w:r>
          </w:p>
        </w:tc>
      </w:tr>
      <w:tr w:rsidR="00273ABF" w:rsidRPr="00CB1E39" w:rsidTr="005A6BB8">
        <w:trPr>
          <w:trHeight w:val="3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всех компонентов устной речи детей: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лексической стороны (беседы, рассматривание иллюстраций, отгадывание и толкование загадок…)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грамматического строя речи («Чего не стало», «Сосчитай», «Один – много», «Мой – моя – моё»,    и т.д.)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произносительной стороны речи (постановка правильного звукопроизношения, работа над слоговой структурой слов),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связной речи – диалогической (разучивание диалогов, инсценировки диалогов, построение диалогов (вопросно – ответная форма) по опорным схемам) и монологической форм – пересказы, составление рассказов по серии картин, составление описательных рассказов по опорной схеме…и т.д.)</w:t>
            </w:r>
          </w:p>
        </w:tc>
      </w:tr>
      <w:tr w:rsidR="00273ABF" w:rsidRPr="00CB1E39" w:rsidTr="005A6BB8">
        <w:trPr>
          <w:trHeight w:val="380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педагогом  и пересказ детьми небольших художественных текстов.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Заучивание стихов, загадок, скороговорок, потешек наизусть.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Игры «Доскажи словечко» (по произведениям худ. литературы).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Чтение и отгадывание загадок.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Использование пальчикового и драматического театров.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Игры – драматизации.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 Восприятие музыки.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3ABF" w:rsidRPr="00CB1E39" w:rsidRDefault="00273ABF" w:rsidP="005A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3ABF" w:rsidRPr="00CB1E39" w:rsidRDefault="00273ABF" w:rsidP="00E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BF" w:rsidRPr="00CB1E39" w:rsidRDefault="00273ABF" w:rsidP="00E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ABF" w:rsidRPr="00CB1E39" w:rsidRDefault="00273ABF" w:rsidP="00E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C7" w:rsidRPr="00CB1E39" w:rsidRDefault="00E452C7" w:rsidP="00E4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Социальное партнерство с родителями.</w:t>
      </w:r>
    </w:p>
    <w:p w:rsidR="00E452C7" w:rsidRPr="00CB1E39" w:rsidRDefault="00E452C7" w:rsidP="00E452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</w:t>
      </w:r>
      <w:r w:rsidRPr="00CB1E39">
        <w:rPr>
          <w:rFonts w:ascii="Times New Roman" w:hAnsi="Times New Roman" w:cs="Times New Roman"/>
          <w:color w:val="000000"/>
          <w:sz w:val="24"/>
          <w:szCs w:val="24"/>
        </w:rPr>
        <w:t>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</w:t>
      </w:r>
      <w:r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color w:val="000000"/>
          <w:sz w:val="24"/>
          <w:szCs w:val="24"/>
        </w:rPr>
        <w:t>детского сада.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задачи</w:t>
      </w:r>
      <w:r w:rsidRPr="00CB1E39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детского сада с семьей: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E452C7" w:rsidRPr="00CB1E39" w:rsidRDefault="00E452C7" w:rsidP="00E4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eastAsia="Times New Roman" w:hAnsi="Times New Roman" w:cs="Times New Roman"/>
          <w:sz w:val="24"/>
          <w:szCs w:val="24"/>
        </w:rPr>
        <w:t>Общими требованиями  к подготовке родителей к сопровождению ребёнка-дошкольника в рамках его траектории развития при реализации основной общеобразовательной программы дошкольного образования является информирование родителей о соответствии развития ребенка задачам, поставленным в основной общеобразовательной программе по следующим линиям развития:</w:t>
      </w:r>
    </w:p>
    <w:p w:rsidR="00E452C7" w:rsidRPr="00CB1E39" w:rsidRDefault="00E452C7" w:rsidP="0028321D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E452C7" w:rsidRPr="00CB1E39" w:rsidRDefault="00E452C7" w:rsidP="0028321D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E452C7" w:rsidRPr="00CB1E39" w:rsidRDefault="00E452C7" w:rsidP="0028321D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E452C7" w:rsidRPr="00CB1E39" w:rsidRDefault="00E452C7" w:rsidP="0028321D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E452C7" w:rsidRPr="00CB1E39" w:rsidRDefault="00E452C7" w:rsidP="0028321D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и формы работы с семьей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color w:val="000000"/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Такое информирование происходит при непосредственном общении (в ходе бесед, консультаций, на собраниях) либо опосредованно, при получении информации из различных источников: стендов,  разнообразных буклетов, интернет-сайта детского сада.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Стенды. </w:t>
      </w:r>
      <w:r w:rsidRPr="00CB1E39">
        <w:rPr>
          <w:rFonts w:ascii="Times New Roman" w:hAnsi="Times New Roman" w:cs="Times New Roman"/>
          <w:color w:val="000000"/>
          <w:sz w:val="24"/>
          <w:szCs w:val="24"/>
        </w:rPr>
        <w:t xml:space="preserve">На стендах размещается тактическая (годичная) и оперативная информация.  К тактической информации относятся сведения  о режиме дня, о задачах и содержании воспитательно-образовательной работы в группе на год. Оперативная стендовая информация включает сведения об ожидаемых или уже прошедших событиях в группе (детском саду, районе): акциях, конкурсах,  выставках, встречах, совместных проектах, экскурсиях. 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 деятельность педагогов, родителей, детей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семейные клубы, вечера вопросов и ответов, праздники, прогулки, экскурсии, проектная деятельность.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z w:val="24"/>
          <w:szCs w:val="24"/>
        </w:rPr>
        <w:t xml:space="preserve">Семейные праздники. </w:t>
      </w:r>
      <w:r w:rsidRPr="00CB1E39">
        <w:rPr>
          <w:rFonts w:ascii="Times New Roman" w:hAnsi="Times New Roman" w:cs="Times New Roman"/>
          <w:sz w:val="24"/>
          <w:szCs w:val="24"/>
        </w:rPr>
        <w:t>Традиционными для детского сада являются детские праздники, посвященные знаменательным событиям в жизни страны. Семейный праздник в детском саду — это особый день, объединяющий педагогов и семьи воспитанников по случаю какого-либо события.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Таким особым днем может стать  Новый год, День Победы, Международный День семьи (15 мая).</w:t>
      </w: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2C7" w:rsidRPr="00CB1E39" w:rsidRDefault="00E452C7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  <w:r w:rsidRPr="00CB1E39">
        <w:rPr>
          <w:rFonts w:ascii="Times New Roman" w:hAnsi="Times New Roman" w:cs="Times New Roman"/>
          <w:sz w:val="24"/>
          <w:szCs w:val="24"/>
        </w:rPr>
        <w:t>. Проекты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330EE9" w:rsidRPr="00CB1E39" w:rsidRDefault="00330EE9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EE9" w:rsidRPr="00CB1E39" w:rsidRDefault="00330EE9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2C7" w:rsidRPr="00CB1E39" w:rsidRDefault="00E452C7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программы.</w:t>
      </w:r>
    </w:p>
    <w:p w:rsidR="00330EE9" w:rsidRPr="00CB1E39" w:rsidRDefault="00E452C7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EE9" w:rsidRPr="00CB1E39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="00D51757"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EE9" w:rsidRPr="00CB1E39">
        <w:rPr>
          <w:rFonts w:ascii="Times New Roman" w:hAnsi="Times New Roman" w:cs="Times New Roman"/>
          <w:b/>
          <w:sz w:val="24"/>
          <w:szCs w:val="24"/>
        </w:rPr>
        <w:t>предметно-пространственная среда</w:t>
      </w:r>
      <w:r w:rsidR="00FB7B17" w:rsidRPr="00CB1E39">
        <w:rPr>
          <w:rFonts w:ascii="Times New Roman" w:hAnsi="Times New Roman" w:cs="Times New Roman"/>
          <w:b/>
          <w:sz w:val="24"/>
          <w:szCs w:val="24"/>
        </w:rPr>
        <w:t xml:space="preserve"> логопедической группы.</w:t>
      </w:r>
    </w:p>
    <w:p w:rsidR="00330EE9" w:rsidRPr="00CB1E39" w:rsidRDefault="00330EE9" w:rsidP="00577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757" w:rsidRPr="00CB1E39" w:rsidRDefault="00D51757" w:rsidP="005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 </w:t>
      </w:r>
    </w:p>
    <w:p w:rsidR="00D51757" w:rsidRPr="00CB1E39" w:rsidRDefault="00D51757" w:rsidP="0028321D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максимальную реализацию образовательного потенциала пространства учреждения, а также территории, прилегающей к нему;</w:t>
      </w:r>
      <w:bookmarkStart w:id="24" w:name="sub_332"/>
    </w:p>
    <w:p w:rsidR="00D51757" w:rsidRPr="00CB1E39" w:rsidRDefault="00D51757" w:rsidP="0028321D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возможность общения и совместной деятельности детей и взрослых, двигательной активности детей, а также возможности для уединения;</w:t>
      </w:r>
      <w:bookmarkEnd w:id="24"/>
    </w:p>
    <w:p w:rsidR="00D51757" w:rsidRPr="00CB1E39" w:rsidRDefault="00D51757" w:rsidP="0028321D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учет климатических условий, в которых осуществляется образовательная деятельность;</w:t>
      </w:r>
    </w:p>
    <w:p w:rsidR="00D51757" w:rsidRPr="00CB1E39" w:rsidRDefault="00D51757" w:rsidP="0028321D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учет возрастных особенностей детей.                    </w:t>
      </w:r>
    </w:p>
    <w:p w:rsidR="00D51757" w:rsidRPr="00CB1E39" w:rsidRDefault="00D51757" w:rsidP="005775A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52C7" w:rsidRPr="00CB1E39" w:rsidRDefault="00D5175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5" w:name="sub_334"/>
      <w:r w:rsidRPr="00CB1E39">
        <w:rPr>
          <w:rFonts w:ascii="Times New Roman" w:hAnsi="Times New Roman" w:cs="Times New Roman"/>
          <w:sz w:val="24"/>
          <w:szCs w:val="24"/>
        </w:rPr>
        <w:t>Совершенствование развивающей предметно-пространственной среды – одно из важнейших направлений работы к</w:t>
      </w:r>
      <w:r w:rsidR="00265118" w:rsidRPr="00CB1E39">
        <w:rPr>
          <w:rFonts w:ascii="Times New Roman" w:hAnsi="Times New Roman" w:cs="Times New Roman"/>
          <w:sz w:val="24"/>
          <w:szCs w:val="24"/>
        </w:rPr>
        <w:t>оллектива МБДОУ «Детский сад №91</w:t>
      </w:r>
      <w:r w:rsidRPr="00CB1E39">
        <w:rPr>
          <w:rFonts w:ascii="Times New Roman" w:hAnsi="Times New Roman" w:cs="Times New Roman"/>
          <w:sz w:val="24"/>
          <w:szCs w:val="24"/>
        </w:rPr>
        <w:t>».</w:t>
      </w:r>
    </w:p>
    <w:p w:rsidR="00E452C7" w:rsidRPr="00CB1E39" w:rsidRDefault="00D5175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  <w:r w:rsidR="00E452C7" w:rsidRPr="00CB1E39">
        <w:rPr>
          <w:rFonts w:ascii="Times New Roman" w:hAnsi="Times New Roman" w:cs="Times New Roman"/>
          <w:sz w:val="24"/>
          <w:szCs w:val="24"/>
        </w:rPr>
        <w:t xml:space="preserve">В основе организации предметно-развивающей среды логопедической  группы лежат следующие принципы: 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доступности- материал для свободной самостоятельной деятельности дошкольников на нижних открытых полках. 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системности- весь материал систематизирован по зонам; каждой зоне отведено отдельное место.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интеграции: материалы и оборудование для одной образовательной области могут использоваться и в ходе реализации других областей.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здоровьесбережения: в группе проведена пожарная сигнализация;  стены окрашены  в пастельные светлые тона; для игр на полу имеются ковры.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природосообразности- учёт возрастных особенностей детей: размеры мебели (1-я и 2-я группа), наглядно – дидактический материал и игры подобраны в соответствии с возрастом детей группы. 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lastRenderedPageBreak/>
        <w:t>мобильности: настенные пособия легко снимаются со стен и переносятся; детские столы могут раздвигаться, сдвигаться или выносится из группы во время разнообразных видов деятельности.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вариативности: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обучения). 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эстетичности- мебель, наглядно – методические пособия и игры выполнены из современных, ярких, легко обрабатывающихся материалов, эстетически оформлены.</w:t>
      </w:r>
    </w:p>
    <w:p w:rsidR="00E452C7" w:rsidRPr="00CB1E39" w:rsidRDefault="00E452C7" w:rsidP="0028321D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полифункциональности: предметно – развивающая среда группы открывает множество возможностей и в этом смысле многофункциональна.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Успешное преодоление нарушений звукопроизношения возможно при правильно организованной предметно-развивающей среде и при тесной взаимосвязи, преемственности в работе логопеда, воспитателя, музыкального работника, инструктора по физической культуре и единстве требований, предъявляемых к воспитанникам. Задача формирования правильного звукопроизношения решается в течение всего дня, а упражнения на автоматизацию, дифференциацию тех или иных звуков включаются в различные режимные моменты.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Групповое</w:t>
      </w:r>
      <w:r w:rsidR="00353285"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b/>
          <w:sz w:val="24"/>
          <w:szCs w:val="24"/>
        </w:rPr>
        <w:t xml:space="preserve"> поме</w:t>
      </w:r>
      <w:r w:rsidR="00353285" w:rsidRPr="00CB1E39">
        <w:rPr>
          <w:rFonts w:ascii="Times New Roman" w:hAnsi="Times New Roman" w:cs="Times New Roman"/>
          <w:b/>
          <w:sz w:val="24"/>
          <w:szCs w:val="24"/>
        </w:rPr>
        <w:t>щение</w:t>
      </w:r>
      <w:r w:rsidRPr="00CB1E39">
        <w:rPr>
          <w:rFonts w:ascii="Times New Roman" w:hAnsi="Times New Roman" w:cs="Times New Roman"/>
          <w:b/>
          <w:sz w:val="24"/>
          <w:szCs w:val="24"/>
        </w:rPr>
        <w:t xml:space="preserve"> условно разделено на центры. 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b/>
          <w:sz w:val="24"/>
          <w:szCs w:val="24"/>
        </w:rPr>
        <w:t>Центр искусств</w:t>
      </w:r>
      <w:r w:rsidR="00530F2A">
        <w:rPr>
          <w:rFonts w:ascii="Times New Roman" w:hAnsi="Times New Roman" w:cs="Times New Roman"/>
          <w:b/>
          <w:sz w:val="24"/>
          <w:szCs w:val="24"/>
        </w:rPr>
        <w:t>а</w:t>
      </w:r>
      <w:r w:rsidRPr="00CB1E3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B1E39">
        <w:rPr>
          <w:rFonts w:ascii="Times New Roman" w:hAnsi="Times New Roman" w:cs="Times New Roman"/>
          <w:sz w:val="24"/>
          <w:szCs w:val="24"/>
        </w:rPr>
        <w:t xml:space="preserve"> воспитанники в свободное время рисуют, лепят, выполняют аппликационные работы.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b/>
          <w:sz w:val="24"/>
          <w:szCs w:val="24"/>
        </w:rPr>
        <w:t>Центр науки</w:t>
      </w:r>
      <w:r w:rsidRPr="00CB1E39">
        <w:rPr>
          <w:rFonts w:ascii="Times New Roman" w:hAnsi="Times New Roman" w:cs="Times New Roman"/>
          <w:sz w:val="24"/>
          <w:szCs w:val="24"/>
        </w:rPr>
        <w:t xml:space="preserve"> (природы)  оформлен на специально оборудованном ленточном столе. В данном центре размещен материал для экспериментирования: весы, микроскоп, емкости с сыпучими, жидкими, твердыми веществами, мерные ложечки, сосуды для проведения опытов.</w:t>
      </w:r>
    </w:p>
    <w:p w:rsidR="00B8691A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b/>
          <w:sz w:val="24"/>
          <w:szCs w:val="24"/>
        </w:rPr>
        <w:t>Центр ручного труда</w:t>
      </w:r>
      <w:r w:rsidRPr="00CB1E39">
        <w:rPr>
          <w:rFonts w:ascii="Times New Roman" w:hAnsi="Times New Roman" w:cs="Times New Roman"/>
          <w:sz w:val="24"/>
          <w:szCs w:val="24"/>
        </w:rPr>
        <w:t xml:space="preserve"> всегда активно работающая зона, способствующая формированию у дошкольников интереса к самостоятельному изготовлению поделок. Материалы для ручного труда постоянно обновляются, собираются совместно с детьми на прогулках.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b/>
          <w:sz w:val="24"/>
          <w:szCs w:val="24"/>
        </w:rPr>
        <w:t>Центр занимательной математики</w:t>
      </w:r>
      <w:r w:rsidRPr="00CB1E39">
        <w:rPr>
          <w:rFonts w:ascii="Times New Roman" w:hAnsi="Times New Roman" w:cs="Times New Roman"/>
          <w:sz w:val="24"/>
          <w:szCs w:val="24"/>
        </w:rPr>
        <w:t xml:space="preserve"> - это удобное рабочее место, где ребята играют в дидактические и настольные игры, способствующие формированию элементарных математических представлений. Для выполнения индивидуальных и подгрупповых упражнений используется фланелегра</w:t>
      </w:r>
      <w:r w:rsidR="00B8691A" w:rsidRPr="00CB1E39">
        <w:rPr>
          <w:rFonts w:ascii="Times New Roman" w:hAnsi="Times New Roman" w:cs="Times New Roman"/>
          <w:sz w:val="24"/>
          <w:szCs w:val="24"/>
        </w:rPr>
        <w:t>ф,  ковролиновая</w:t>
      </w:r>
      <w:r w:rsidR="004D4DE0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="00B8691A" w:rsidRPr="00CB1E39">
        <w:rPr>
          <w:rFonts w:ascii="Times New Roman" w:hAnsi="Times New Roman" w:cs="Times New Roman"/>
          <w:sz w:val="24"/>
          <w:szCs w:val="24"/>
        </w:rPr>
        <w:t xml:space="preserve"> доска</w:t>
      </w:r>
      <w:r w:rsidR="004D4DE0" w:rsidRPr="00CB1E39">
        <w:rPr>
          <w:rFonts w:ascii="Times New Roman" w:hAnsi="Times New Roman" w:cs="Times New Roman"/>
          <w:sz w:val="24"/>
          <w:szCs w:val="24"/>
        </w:rPr>
        <w:t>.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Музыкально-театральный центр</w:t>
      </w:r>
      <w:r w:rsidRPr="00CB1E39">
        <w:rPr>
          <w:rFonts w:ascii="Times New Roman" w:hAnsi="Times New Roman" w:cs="Times New Roman"/>
          <w:sz w:val="24"/>
          <w:szCs w:val="24"/>
        </w:rPr>
        <w:t xml:space="preserve"> представлен набором детских, музыкальных инструментов,  различными видами театра: пальчиковым, настольным, кукольным. В  группе есть  ширма для театрализации. Группа оснащена аудиотехникой, фонотекой. 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Физкультурно-оздоровительный центр</w:t>
      </w:r>
      <w:r w:rsidRPr="00CB1E39">
        <w:rPr>
          <w:rFonts w:ascii="Times New Roman" w:hAnsi="Times New Roman" w:cs="Times New Roman"/>
          <w:sz w:val="24"/>
          <w:szCs w:val="24"/>
        </w:rPr>
        <w:t xml:space="preserve"> способствует развитию двигательной активности, моторики детей, и задач их гармоничного развития. 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и речевой активности, что благотворно влияет на физическое, умственное, речевое  развитие и на состояние здоровья ребенка.  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Для конструктивной деятельности в группе  создан </w:t>
      </w:r>
      <w:r w:rsidRPr="00CB1E39">
        <w:rPr>
          <w:rFonts w:ascii="Times New Roman" w:hAnsi="Times New Roman" w:cs="Times New Roman"/>
          <w:b/>
          <w:sz w:val="24"/>
          <w:szCs w:val="24"/>
        </w:rPr>
        <w:t>строительный центр</w:t>
      </w:r>
      <w:r w:rsidRPr="00CB1E39">
        <w:rPr>
          <w:rFonts w:ascii="Times New Roman" w:hAnsi="Times New Roman" w:cs="Times New Roman"/>
          <w:sz w:val="24"/>
          <w:szCs w:val="24"/>
        </w:rPr>
        <w:t>. Он содержит строительный материал, который хранится на открытых полках, стеллажах, в деревянных и пластмассовых коробках, контейнерах. Для построек имеются образцы моделей, схем, рисунки.</w:t>
      </w:r>
    </w:p>
    <w:p w:rsidR="00E452C7" w:rsidRPr="00CB1E39" w:rsidRDefault="00E452C7" w:rsidP="00E45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 xml:space="preserve">  </w:t>
      </w:r>
      <w:r w:rsidRPr="00CB1E39">
        <w:rPr>
          <w:rFonts w:ascii="Times New Roman" w:hAnsi="Times New Roman" w:cs="Times New Roman"/>
          <w:b/>
          <w:sz w:val="24"/>
          <w:szCs w:val="24"/>
        </w:rPr>
        <w:t>Центр</w:t>
      </w:r>
      <w:r w:rsidR="00353285" w:rsidRPr="00CB1E39">
        <w:rPr>
          <w:rFonts w:ascii="Times New Roman" w:hAnsi="Times New Roman" w:cs="Times New Roman"/>
          <w:b/>
          <w:sz w:val="24"/>
          <w:szCs w:val="24"/>
        </w:rPr>
        <w:t xml:space="preserve"> речевого  </w:t>
      </w:r>
      <w:r w:rsidRPr="00CB1E39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CB1E39">
        <w:rPr>
          <w:rFonts w:ascii="Times New Roman" w:hAnsi="Times New Roman" w:cs="Times New Roman"/>
          <w:sz w:val="24"/>
          <w:szCs w:val="24"/>
        </w:rPr>
        <w:t>- включает в себя картинный материал, игрушки, пособия по  автоматизации звуков словах, фразе,  по закреплению тем  работы над грамматическим строем речи, развитию связной речи; развитию  мелкой моторики, тактильных ощущений, слуховых анализаторов, зрительного восприятия, развитию  психических процессов ; рабочие тетради Р.Н. Бунеева « По дороге к Азбуке»</w:t>
      </w:r>
    </w:p>
    <w:p w:rsidR="00FB7B17" w:rsidRPr="00CB1E39" w:rsidRDefault="00E452C7" w:rsidP="00FB7B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lastRenderedPageBreak/>
        <w:t>Для игр по интересам и половым различиям созданы уголки для мальчиков и девочек. Учет неповторимости и уника</w:t>
      </w:r>
      <w:r w:rsidR="00FB7B17"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B17" w:rsidRPr="00CB1E39" w:rsidRDefault="00FB7B17" w:rsidP="00FB7B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E39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процесса.</w:t>
      </w:r>
    </w:p>
    <w:p w:rsidR="00AC1E38" w:rsidRPr="00CB1E39" w:rsidRDefault="0086697F" w:rsidP="00866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39">
        <w:rPr>
          <w:rFonts w:ascii="Times New Roman" w:hAnsi="Times New Roman" w:cs="Times New Roman"/>
          <w:sz w:val="24"/>
          <w:szCs w:val="24"/>
        </w:rPr>
        <w:t>Литературно-художественный</w:t>
      </w:r>
      <w:r w:rsidRPr="00CB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E39">
        <w:rPr>
          <w:rFonts w:ascii="Times New Roman" w:hAnsi="Times New Roman" w:cs="Times New Roman"/>
          <w:sz w:val="24"/>
          <w:szCs w:val="24"/>
        </w:rPr>
        <w:t>уголок</w:t>
      </w:r>
      <w:r w:rsidR="00353285" w:rsidRPr="00CB1E39">
        <w:rPr>
          <w:rFonts w:ascii="Times New Roman" w:hAnsi="Times New Roman" w:cs="Times New Roman"/>
          <w:sz w:val="24"/>
          <w:szCs w:val="24"/>
        </w:rPr>
        <w:t xml:space="preserve"> </w:t>
      </w:r>
      <w:r w:rsidR="00FB7B17" w:rsidRPr="00CB1E39">
        <w:rPr>
          <w:rFonts w:ascii="Times New Roman" w:hAnsi="Times New Roman" w:cs="Times New Roman"/>
          <w:sz w:val="24"/>
          <w:szCs w:val="24"/>
        </w:rPr>
        <w:t>содержат литературу и пособия в соответствии с возрастом детей. В группе есть папка</w:t>
      </w:r>
      <w:r w:rsidR="00353285" w:rsidRPr="00CB1E39">
        <w:rPr>
          <w:rFonts w:ascii="Times New Roman" w:hAnsi="Times New Roman" w:cs="Times New Roman"/>
          <w:sz w:val="24"/>
          <w:szCs w:val="24"/>
        </w:rPr>
        <w:t xml:space="preserve">   </w:t>
      </w:r>
      <w:r w:rsidR="00FB7B17" w:rsidRPr="00CB1E39">
        <w:rPr>
          <w:rFonts w:ascii="Times New Roman" w:hAnsi="Times New Roman" w:cs="Times New Roman"/>
          <w:sz w:val="24"/>
          <w:szCs w:val="24"/>
        </w:rPr>
        <w:t xml:space="preserve"> « Мой родной край» , в которой собран материал по истории, быту и традициям осетин.   Каждый ребенок может самостоятельно выбрать книгу, альбом с фотографиями, картинками, иллюстрациями по своему желанию.  Организуются тематические выставки. Педагоги знакомят детей с символикой государства, республики РСО- Алания, с историей города Владикавказ. Педагоги совместно с детьми и родителями создают проекты: «Родной город», «Моя улица», «Моя семья», «Любимый детский сад» и т.п.</w:t>
      </w:r>
    </w:p>
    <w:p w:rsidR="00062278" w:rsidRPr="00CB1E39" w:rsidRDefault="00062278" w:rsidP="00062278">
      <w:pPr>
        <w:pStyle w:val="140"/>
        <w:keepNext/>
        <w:keepLines/>
        <w:shd w:val="clear" w:color="auto" w:fill="auto"/>
        <w:tabs>
          <w:tab w:val="center" w:pos="1134"/>
        </w:tabs>
        <w:spacing w:before="0" w:after="21" w:line="240" w:lineRule="auto"/>
        <w:ind w:left="720" w:firstLine="0"/>
        <w:jc w:val="left"/>
        <w:rPr>
          <w:i w:val="0"/>
          <w:sz w:val="24"/>
          <w:szCs w:val="24"/>
        </w:rPr>
      </w:pPr>
    </w:p>
    <w:p w:rsidR="00062278" w:rsidRPr="00CB1E39" w:rsidRDefault="00062278" w:rsidP="00E452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2B4" w:rsidRPr="00CB1E39" w:rsidRDefault="005222B4" w:rsidP="00ED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B4" w:rsidRPr="00CB1E39" w:rsidRDefault="005222B4" w:rsidP="00ED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B4" w:rsidRPr="00CB1E39" w:rsidRDefault="005222B4" w:rsidP="00ED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B4" w:rsidRPr="00CB1E39" w:rsidRDefault="005222B4" w:rsidP="00ED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B4" w:rsidRPr="00CB1E39" w:rsidRDefault="005222B4" w:rsidP="00ED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B4" w:rsidRPr="00CB1E39" w:rsidRDefault="005222B4" w:rsidP="00ED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B4" w:rsidRPr="00CB1E39" w:rsidRDefault="005222B4" w:rsidP="00ED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B4" w:rsidRPr="00CB1E39" w:rsidRDefault="005222B4" w:rsidP="00522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2B4" w:rsidRPr="00CB1E39" w:rsidRDefault="005222B4" w:rsidP="00522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2B4" w:rsidRPr="00CB1E39" w:rsidRDefault="005222B4" w:rsidP="005222B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222B4" w:rsidRPr="00CB1E39" w:rsidRDefault="005222B4" w:rsidP="005222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222B4" w:rsidRPr="00CB1E39" w:rsidRDefault="005222B4" w:rsidP="005222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C1BCF" w:rsidRPr="00CB1E39" w:rsidRDefault="006C1BCF" w:rsidP="005775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C1BCF" w:rsidRPr="00CB1E39" w:rsidSect="00794FC1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AF" w:rsidRDefault="00D942AF" w:rsidP="005555F6">
      <w:pPr>
        <w:spacing w:after="0" w:line="240" w:lineRule="auto"/>
      </w:pPr>
      <w:r>
        <w:separator/>
      </w:r>
    </w:p>
  </w:endnote>
  <w:endnote w:type="continuationSeparator" w:id="0">
    <w:p w:rsidR="00D942AF" w:rsidRDefault="00D942AF" w:rsidP="0055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9891"/>
    </w:sdtPr>
    <w:sdtEndPr/>
    <w:sdtContent>
      <w:p w:rsidR="0086697F" w:rsidRDefault="0074694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9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97F" w:rsidRDefault="008669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AF" w:rsidRDefault="00D942AF" w:rsidP="005555F6">
      <w:pPr>
        <w:spacing w:after="0" w:line="240" w:lineRule="auto"/>
      </w:pPr>
      <w:r>
        <w:separator/>
      </w:r>
    </w:p>
  </w:footnote>
  <w:footnote w:type="continuationSeparator" w:id="0">
    <w:p w:rsidR="00D942AF" w:rsidRDefault="00D942AF" w:rsidP="0055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E5466B7"/>
    <w:multiLevelType w:val="hybridMultilevel"/>
    <w:tmpl w:val="6F68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2D80"/>
    <w:multiLevelType w:val="hybridMultilevel"/>
    <w:tmpl w:val="9202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0F0F7D"/>
    <w:multiLevelType w:val="hybridMultilevel"/>
    <w:tmpl w:val="9CD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2349"/>
    <w:multiLevelType w:val="multilevel"/>
    <w:tmpl w:val="D1901A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5CD607D"/>
    <w:multiLevelType w:val="hybridMultilevel"/>
    <w:tmpl w:val="EEF4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0601D"/>
    <w:multiLevelType w:val="hybridMultilevel"/>
    <w:tmpl w:val="5FB62E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92A0508"/>
    <w:multiLevelType w:val="hybridMultilevel"/>
    <w:tmpl w:val="673CF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701"/>
    <w:rsid w:val="00004A92"/>
    <w:rsid w:val="000052DD"/>
    <w:rsid w:val="00014DB8"/>
    <w:rsid w:val="00020797"/>
    <w:rsid w:val="000230E3"/>
    <w:rsid w:val="00026743"/>
    <w:rsid w:val="00027CC1"/>
    <w:rsid w:val="00031BD7"/>
    <w:rsid w:val="0003624E"/>
    <w:rsid w:val="0003694F"/>
    <w:rsid w:val="00044B24"/>
    <w:rsid w:val="00045A4E"/>
    <w:rsid w:val="00046ABB"/>
    <w:rsid w:val="00047E0B"/>
    <w:rsid w:val="0005110A"/>
    <w:rsid w:val="00062278"/>
    <w:rsid w:val="00065032"/>
    <w:rsid w:val="00067151"/>
    <w:rsid w:val="00076FCB"/>
    <w:rsid w:val="00092D61"/>
    <w:rsid w:val="0009629F"/>
    <w:rsid w:val="000A1932"/>
    <w:rsid w:val="000A284D"/>
    <w:rsid w:val="000A40D7"/>
    <w:rsid w:val="000A5D41"/>
    <w:rsid w:val="000A6314"/>
    <w:rsid w:val="000B1995"/>
    <w:rsid w:val="000B1E67"/>
    <w:rsid w:val="000C1B22"/>
    <w:rsid w:val="000C44F5"/>
    <w:rsid w:val="000C4C05"/>
    <w:rsid w:val="000C5FD3"/>
    <w:rsid w:val="000D06D0"/>
    <w:rsid w:val="000E2105"/>
    <w:rsid w:val="000F3D7E"/>
    <w:rsid w:val="000F4433"/>
    <w:rsid w:val="00102A70"/>
    <w:rsid w:val="00117216"/>
    <w:rsid w:val="00151261"/>
    <w:rsid w:val="00151BF2"/>
    <w:rsid w:val="00154664"/>
    <w:rsid w:val="001643C2"/>
    <w:rsid w:val="001732C5"/>
    <w:rsid w:val="001738BB"/>
    <w:rsid w:val="0018367D"/>
    <w:rsid w:val="001A647F"/>
    <w:rsid w:val="001A6B40"/>
    <w:rsid w:val="001A75C5"/>
    <w:rsid w:val="001B0637"/>
    <w:rsid w:val="001B0AAF"/>
    <w:rsid w:val="001B1D6A"/>
    <w:rsid w:val="001B339C"/>
    <w:rsid w:val="001B4A85"/>
    <w:rsid w:val="001D37FB"/>
    <w:rsid w:val="001D79AF"/>
    <w:rsid w:val="001E5149"/>
    <w:rsid w:val="001E6BB2"/>
    <w:rsid w:val="001F2C22"/>
    <w:rsid w:val="002018B5"/>
    <w:rsid w:val="00204F93"/>
    <w:rsid w:val="0021275E"/>
    <w:rsid w:val="00215ABB"/>
    <w:rsid w:val="00215DCF"/>
    <w:rsid w:val="00215F61"/>
    <w:rsid w:val="00217A0C"/>
    <w:rsid w:val="002208A3"/>
    <w:rsid w:val="0022248A"/>
    <w:rsid w:val="00222C08"/>
    <w:rsid w:val="002329A2"/>
    <w:rsid w:val="00232EDB"/>
    <w:rsid w:val="00233D1B"/>
    <w:rsid w:val="0024128B"/>
    <w:rsid w:val="002473B2"/>
    <w:rsid w:val="002555AA"/>
    <w:rsid w:val="00263086"/>
    <w:rsid w:val="00265118"/>
    <w:rsid w:val="00271BB1"/>
    <w:rsid w:val="00273ABF"/>
    <w:rsid w:val="00275977"/>
    <w:rsid w:val="00276757"/>
    <w:rsid w:val="00277C53"/>
    <w:rsid w:val="0028321D"/>
    <w:rsid w:val="00291EE2"/>
    <w:rsid w:val="002936A4"/>
    <w:rsid w:val="0029405A"/>
    <w:rsid w:val="00297A1A"/>
    <w:rsid w:val="002A472F"/>
    <w:rsid w:val="002B3809"/>
    <w:rsid w:val="002B486B"/>
    <w:rsid w:val="002B4AC2"/>
    <w:rsid w:val="002C339C"/>
    <w:rsid w:val="002C76DE"/>
    <w:rsid w:val="002D3F6A"/>
    <w:rsid w:val="002E47CD"/>
    <w:rsid w:val="002E7455"/>
    <w:rsid w:val="002F1310"/>
    <w:rsid w:val="002F19F3"/>
    <w:rsid w:val="002F55BA"/>
    <w:rsid w:val="003000F9"/>
    <w:rsid w:val="00301974"/>
    <w:rsid w:val="00305C6B"/>
    <w:rsid w:val="003176C0"/>
    <w:rsid w:val="00322474"/>
    <w:rsid w:val="003257C5"/>
    <w:rsid w:val="003277AB"/>
    <w:rsid w:val="00330EE9"/>
    <w:rsid w:val="00337404"/>
    <w:rsid w:val="00342560"/>
    <w:rsid w:val="003447D8"/>
    <w:rsid w:val="00350FAC"/>
    <w:rsid w:val="00353285"/>
    <w:rsid w:val="003566BD"/>
    <w:rsid w:val="00356EB1"/>
    <w:rsid w:val="00357EAE"/>
    <w:rsid w:val="00361878"/>
    <w:rsid w:val="003618C1"/>
    <w:rsid w:val="003636BC"/>
    <w:rsid w:val="003638BD"/>
    <w:rsid w:val="00370DD2"/>
    <w:rsid w:val="00372281"/>
    <w:rsid w:val="00373FCB"/>
    <w:rsid w:val="00376251"/>
    <w:rsid w:val="003801FB"/>
    <w:rsid w:val="003830EB"/>
    <w:rsid w:val="00395A0B"/>
    <w:rsid w:val="00396041"/>
    <w:rsid w:val="00396BC0"/>
    <w:rsid w:val="003A64C2"/>
    <w:rsid w:val="003B2A3B"/>
    <w:rsid w:val="003B70AE"/>
    <w:rsid w:val="003C4F29"/>
    <w:rsid w:val="003D19C1"/>
    <w:rsid w:val="003E4B2F"/>
    <w:rsid w:val="003F72B5"/>
    <w:rsid w:val="003F7C9D"/>
    <w:rsid w:val="004026B3"/>
    <w:rsid w:val="00403D33"/>
    <w:rsid w:val="004046F0"/>
    <w:rsid w:val="00407E88"/>
    <w:rsid w:val="00411B23"/>
    <w:rsid w:val="004155C9"/>
    <w:rsid w:val="00417556"/>
    <w:rsid w:val="00420FAA"/>
    <w:rsid w:val="00423787"/>
    <w:rsid w:val="0043472F"/>
    <w:rsid w:val="00446486"/>
    <w:rsid w:val="00450B82"/>
    <w:rsid w:val="00452FA0"/>
    <w:rsid w:val="00455A40"/>
    <w:rsid w:val="00460448"/>
    <w:rsid w:val="00463ED1"/>
    <w:rsid w:val="004648DD"/>
    <w:rsid w:val="004717F6"/>
    <w:rsid w:val="00472AD1"/>
    <w:rsid w:val="00477FF3"/>
    <w:rsid w:val="0048286A"/>
    <w:rsid w:val="00486E23"/>
    <w:rsid w:val="004901B5"/>
    <w:rsid w:val="00490803"/>
    <w:rsid w:val="004A13B9"/>
    <w:rsid w:val="004A1801"/>
    <w:rsid w:val="004B68D4"/>
    <w:rsid w:val="004C05E9"/>
    <w:rsid w:val="004C461C"/>
    <w:rsid w:val="004D20DB"/>
    <w:rsid w:val="004D4128"/>
    <w:rsid w:val="004D4DE0"/>
    <w:rsid w:val="004D52D6"/>
    <w:rsid w:val="004D59CD"/>
    <w:rsid w:val="004E6A7F"/>
    <w:rsid w:val="004F11B9"/>
    <w:rsid w:val="004F17FF"/>
    <w:rsid w:val="004F2782"/>
    <w:rsid w:val="00500F48"/>
    <w:rsid w:val="00505BA0"/>
    <w:rsid w:val="00506C7D"/>
    <w:rsid w:val="00512FD4"/>
    <w:rsid w:val="00513BA7"/>
    <w:rsid w:val="00514698"/>
    <w:rsid w:val="0052060F"/>
    <w:rsid w:val="005212BF"/>
    <w:rsid w:val="005222B4"/>
    <w:rsid w:val="00522E2A"/>
    <w:rsid w:val="00530F2A"/>
    <w:rsid w:val="00534C66"/>
    <w:rsid w:val="00537D71"/>
    <w:rsid w:val="00543294"/>
    <w:rsid w:val="005441CB"/>
    <w:rsid w:val="0054426C"/>
    <w:rsid w:val="005555F6"/>
    <w:rsid w:val="0055738D"/>
    <w:rsid w:val="0055778C"/>
    <w:rsid w:val="00557F1F"/>
    <w:rsid w:val="00561FD5"/>
    <w:rsid w:val="005620C2"/>
    <w:rsid w:val="005678C3"/>
    <w:rsid w:val="00572792"/>
    <w:rsid w:val="005775A0"/>
    <w:rsid w:val="00586F50"/>
    <w:rsid w:val="00587EED"/>
    <w:rsid w:val="005917C6"/>
    <w:rsid w:val="00596B92"/>
    <w:rsid w:val="005A50DE"/>
    <w:rsid w:val="005B3673"/>
    <w:rsid w:val="005C2DFB"/>
    <w:rsid w:val="005C3A4A"/>
    <w:rsid w:val="005C4B89"/>
    <w:rsid w:val="005C5696"/>
    <w:rsid w:val="005D188D"/>
    <w:rsid w:val="005E20AD"/>
    <w:rsid w:val="005E4D3F"/>
    <w:rsid w:val="005F06F4"/>
    <w:rsid w:val="005F37B8"/>
    <w:rsid w:val="005F40C0"/>
    <w:rsid w:val="006060DE"/>
    <w:rsid w:val="006071B1"/>
    <w:rsid w:val="006109D6"/>
    <w:rsid w:val="00612421"/>
    <w:rsid w:val="0061650C"/>
    <w:rsid w:val="006379E4"/>
    <w:rsid w:val="00640C8B"/>
    <w:rsid w:val="00646D36"/>
    <w:rsid w:val="0065262F"/>
    <w:rsid w:val="00655E84"/>
    <w:rsid w:val="0066648B"/>
    <w:rsid w:val="0067082D"/>
    <w:rsid w:val="0067561D"/>
    <w:rsid w:val="0067633B"/>
    <w:rsid w:val="006771FA"/>
    <w:rsid w:val="00682DC8"/>
    <w:rsid w:val="006834CF"/>
    <w:rsid w:val="00686A77"/>
    <w:rsid w:val="00691EF5"/>
    <w:rsid w:val="00695B21"/>
    <w:rsid w:val="006B0022"/>
    <w:rsid w:val="006B3418"/>
    <w:rsid w:val="006B38A0"/>
    <w:rsid w:val="006C135C"/>
    <w:rsid w:val="006C1BCF"/>
    <w:rsid w:val="006C6ED0"/>
    <w:rsid w:val="006C7125"/>
    <w:rsid w:val="006D1F23"/>
    <w:rsid w:val="006D5EA6"/>
    <w:rsid w:val="006E1D70"/>
    <w:rsid w:val="006E1F97"/>
    <w:rsid w:val="006E4968"/>
    <w:rsid w:val="006F28A7"/>
    <w:rsid w:val="006F372A"/>
    <w:rsid w:val="006F641C"/>
    <w:rsid w:val="006F74F4"/>
    <w:rsid w:val="00700350"/>
    <w:rsid w:val="00700F02"/>
    <w:rsid w:val="00712E5B"/>
    <w:rsid w:val="00714181"/>
    <w:rsid w:val="007228BF"/>
    <w:rsid w:val="00733B08"/>
    <w:rsid w:val="00734C3F"/>
    <w:rsid w:val="0073760E"/>
    <w:rsid w:val="007409D4"/>
    <w:rsid w:val="00742273"/>
    <w:rsid w:val="0074499F"/>
    <w:rsid w:val="0074694D"/>
    <w:rsid w:val="00755C11"/>
    <w:rsid w:val="007609FD"/>
    <w:rsid w:val="00760F3D"/>
    <w:rsid w:val="00761E49"/>
    <w:rsid w:val="00764973"/>
    <w:rsid w:val="00781344"/>
    <w:rsid w:val="007904F6"/>
    <w:rsid w:val="00791B58"/>
    <w:rsid w:val="00793CB6"/>
    <w:rsid w:val="00794FC1"/>
    <w:rsid w:val="00795701"/>
    <w:rsid w:val="007B553D"/>
    <w:rsid w:val="007C7A9C"/>
    <w:rsid w:val="007D2B86"/>
    <w:rsid w:val="007E482B"/>
    <w:rsid w:val="007F1875"/>
    <w:rsid w:val="007F2C66"/>
    <w:rsid w:val="0080479C"/>
    <w:rsid w:val="008051E2"/>
    <w:rsid w:val="00813544"/>
    <w:rsid w:val="00814061"/>
    <w:rsid w:val="00817979"/>
    <w:rsid w:val="008211B4"/>
    <w:rsid w:val="00825F91"/>
    <w:rsid w:val="00826E20"/>
    <w:rsid w:val="00833B72"/>
    <w:rsid w:val="0083737D"/>
    <w:rsid w:val="0084315E"/>
    <w:rsid w:val="008444C6"/>
    <w:rsid w:val="00850EE4"/>
    <w:rsid w:val="00851C9F"/>
    <w:rsid w:val="00855F01"/>
    <w:rsid w:val="008616A2"/>
    <w:rsid w:val="0086697F"/>
    <w:rsid w:val="00867776"/>
    <w:rsid w:val="0087158D"/>
    <w:rsid w:val="00874AEF"/>
    <w:rsid w:val="00895F94"/>
    <w:rsid w:val="00897278"/>
    <w:rsid w:val="00897C92"/>
    <w:rsid w:val="008A043C"/>
    <w:rsid w:val="008A13AB"/>
    <w:rsid w:val="008A22F6"/>
    <w:rsid w:val="008A3474"/>
    <w:rsid w:val="008C1BE7"/>
    <w:rsid w:val="008D195C"/>
    <w:rsid w:val="008D1F9D"/>
    <w:rsid w:val="008D250E"/>
    <w:rsid w:val="008D636B"/>
    <w:rsid w:val="008D79A3"/>
    <w:rsid w:val="008E2C29"/>
    <w:rsid w:val="008F4601"/>
    <w:rsid w:val="008F7F7F"/>
    <w:rsid w:val="00901CFC"/>
    <w:rsid w:val="00912F5C"/>
    <w:rsid w:val="00914255"/>
    <w:rsid w:val="00923FCB"/>
    <w:rsid w:val="009242DE"/>
    <w:rsid w:val="009300ED"/>
    <w:rsid w:val="00933372"/>
    <w:rsid w:val="00933F42"/>
    <w:rsid w:val="00935B62"/>
    <w:rsid w:val="00944600"/>
    <w:rsid w:val="009465BE"/>
    <w:rsid w:val="00953ABF"/>
    <w:rsid w:val="0095584A"/>
    <w:rsid w:val="00957FE5"/>
    <w:rsid w:val="00963B0E"/>
    <w:rsid w:val="009664E2"/>
    <w:rsid w:val="0097232A"/>
    <w:rsid w:val="00972492"/>
    <w:rsid w:val="00974D86"/>
    <w:rsid w:val="009815CB"/>
    <w:rsid w:val="009842DA"/>
    <w:rsid w:val="00985756"/>
    <w:rsid w:val="009A5212"/>
    <w:rsid w:val="009A74B2"/>
    <w:rsid w:val="009E435A"/>
    <w:rsid w:val="009E52A3"/>
    <w:rsid w:val="009F2661"/>
    <w:rsid w:val="009F2B5A"/>
    <w:rsid w:val="00A01BF4"/>
    <w:rsid w:val="00A04B84"/>
    <w:rsid w:val="00A06E16"/>
    <w:rsid w:val="00A07D5F"/>
    <w:rsid w:val="00A1059E"/>
    <w:rsid w:val="00A1793D"/>
    <w:rsid w:val="00A206E1"/>
    <w:rsid w:val="00A3020F"/>
    <w:rsid w:val="00A3594E"/>
    <w:rsid w:val="00A42631"/>
    <w:rsid w:val="00A55757"/>
    <w:rsid w:val="00A55A60"/>
    <w:rsid w:val="00A62E44"/>
    <w:rsid w:val="00A633E2"/>
    <w:rsid w:val="00A65E3D"/>
    <w:rsid w:val="00A742F8"/>
    <w:rsid w:val="00A763C3"/>
    <w:rsid w:val="00A773E1"/>
    <w:rsid w:val="00A77CC0"/>
    <w:rsid w:val="00A800BA"/>
    <w:rsid w:val="00A900E9"/>
    <w:rsid w:val="00A94247"/>
    <w:rsid w:val="00AA613C"/>
    <w:rsid w:val="00AB4D09"/>
    <w:rsid w:val="00AB6D6F"/>
    <w:rsid w:val="00AB7E35"/>
    <w:rsid w:val="00AC1E38"/>
    <w:rsid w:val="00AD06E5"/>
    <w:rsid w:val="00AD3966"/>
    <w:rsid w:val="00AD6289"/>
    <w:rsid w:val="00AD6639"/>
    <w:rsid w:val="00AE58B1"/>
    <w:rsid w:val="00AE6637"/>
    <w:rsid w:val="00AF0D8C"/>
    <w:rsid w:val="00B056C8"/>
    <w:rsid w:val="00B17828"/>
    <w:rsid w:val="00B24F34"/>
    <w:rsid w:val="00B32BB6"/>
    <w:rsid w:val="00B35AE2"/>
    <w:rsid w:val="00B37E16"/>
    <w:rsid w:val="00B432CD"/>
    <w:rsid w:val="00B51C28"/>
    <w:rsid w:val="00B553DE"/>
    <w:rsid w:val="00B5690B"/>
    <w:rsid w:val="00B62605"/>
    <w:rsid w:val="00B645FF"/>
    <w:rsid w:val="00B65B19"/>
    <w:rsid w:val="00B74415"/>
    <w:rsid w:val="00B84713"/>
    <w:rsid w:val="00B8691A"/>
    <w:rsid w:val="00B86B39"/>
    <w:rsid w:val="00B933ED"/>
    <w:rsid w:val="00B966B4"/>
    <w:rsid w:val="00BA6097"/>
    <w:rsid w:val="00BB122E"/>
    <w:rsid w:val="00BB1FC7"/>
    <w:rsid w:val="00BB407A"/>
    <w:rsid w:val="00BB76FB"/>
    <w:rsid w:val="00BB7D9C"/>
    <w:rsid w:val="00BC0A0E"/>
    <w:rsid w:val="00BD26D9"/>
    <w:rsid w:val="00BD2C8D"/>
    <w:rsid w:val="00BD42D7"/>
    <w:rsid w:val="00BD7764"/>
    <w:rsid w:val="00BE1AEE"/>
    <w:rsid w:val="00BF48C4"/>
    <w:rsid w:val="00BF6D76"/>
    <w:rsid w:val="00C06B10"/>
    <w:rsid w:val="00C14F98"/>
    <w:rsid w:val="00C25FFD"/>
    <w:rsid w:val="00C45C58"/>
    <w:rsid w:val="00C56EB8"/>
    <w:rsid w:val="00C60A31"/>
    <w:rsid w:val="00C64CE4"/>
    <w:rsid w:val="00C70069"/>
    <w:rsid w:val="00C71151"/>
    <w:rsid w:val="00C711FD"/>
    <w:rsid w:val="00C71506"/>
    <w:rsid w:val="00C81420"/>
    <w:rsid w:val="00C827D4"/>
    <w:rsid w:val="00C9266A"/>
    <w:rsid w:val="00C96C32"/>
    <w:rsid w:val="00C97D1E"/>
    <w:rsid w:val="00CA414E"/>
    <w:rsid w:val="00CB012C"/>
    <w:rsid w:val="00CB1E39"/>
    <w:rsid w:val="00CB2916"/>
    <w:rsid w:val="00CB33BA"/>
    <w:rsid w:val="00CB5423"/>
    <w:rsid w:val="00CC085E"/>
    <w:rsid w:val="00CC7703"/>
    <w:rsid w:val="00CF0A84"/>
    <w:rsid w:val="00CF486D"/>
    <w:rsid w:val="00CF5F21"/>
    <w:rsid w:val="00CF70B7"/>
    <w:rsid w:val="00D0502A"/>
    <w:rsid w:val="00D146C5"/>
    <w:rsid w:val="00D16434"/>
    <w:rsid w:val="00D20144"/>
    <w:rsid w:val="00D24246"/>
    <w:rsid w:val="00D25AB4"/>
    <w:rsid w:val="00D31AB1"/>
    <w:rsid w:val="00D51757"/>
    <w:rsid w:val="00D52042"/>
    <w:rsid w:val="00D54286"/>
    <w:rsid w:val="00D54BDA"/>
    <w:rsid w:val="00D570B5"/>
    <w:rsid w:val="00D61F21"/>
    <w:rsid w:val="00D62EBF"/>
    <w:rsid w:val="00D630EB"/>
    <w:rsid w:val="00D64E59"/>
    <w:rsid w:val="00D71B45"/>
    <w:rsid w:val="00D71E97"/>
    <w:rsid w:val="00D74D7C"/>
    <w:rsid w:val="00D77B37"/>
    <w:rsid w:val="00D845C3"/>
    <w:rsid w:val="00D85EFF"/>
    <w:rsid w:val="00D942AF"/>
    <w:rsid w:val="00D94D7D"/>
    <w:rsid w:val="00D94F19"/>
    <w:rsid w:val="00D9699A"/>
    <w:rsid w:val="00DA7F62"/>
    <w:rsid w:val="00DB5709"/>
    <w:rsid w:val="00DC2B5E"/>
    <w:rsid w:val="00DC352B"/>
    <w:rsid w:val="00DC3716"/>
    <w:rsid w:val="00DC3D73"/>
    <w:rsid w:val="00DD2782"/>
    <w:rsid w:val="00DD27B2"/>
    <w:rsid w:val="00DD503C"/>
    <w:rsid w:val="00DD5498"/>
    <w:rsid w:val="00DE29E0"/>
    <w:rsid w:val="00DE39E0"/>
    <w:rsid w:val="00DE6F81"/>
    <w:rsid w:val="00DE736A"/>
    <w:rsid w:val="00DE7C61"/>
    <w:rsid w:val="00DF5B69"/>
    <w:rsid w:val="00DF5C5C"/>
    <w:rsid w:val="00E00C83"/>
    <w:rsid w:val="00E0686B"/>
    <w:rsid w:val="00E13D77"/>
    <w:rsid w:val="00E14AB1"/>
    <w:rsid w:val="00E15F32"/>
    <w:rsid w:val="00E2118A"/>
    <w:rsid w:val="00E22950"/>
    <w:rsid w:val="00E23CAF"/>
    <w:rsid w:val="00E25ADC"/>
    <w:rsid w:val="00E2647B"/>
    <w:rsid w:val="00E33C02"/>
    <w:rsid w:val="00E34265"/>
    <w:rsid w:val="00E371F3"/>
    <w:rsid w:val="00E412EC"/>
    <w:rsid w:val="00E440E3"/>
    <w:rsid w:val="00E452C7"/>
    <w:rsid w:val="00E46D61"/>
    <w:rsid w:val="00E5162E"/>
    <w:rsid w:val="00E52076"/>
    <w:rsid w:val="00E528FB"/>
    <w:rsid w:val="00E5701A"/>
    <w:rsid w:val="00E711A2"/>
    <w:rsid w:val="00E72A39"/>
    <w:rsid w:val="00E77501"/>
    <w:rsid w:val="00E815C7"/>
    <w:rsid w:val="00E95D6D"/>
    <w:rsid w:val="00EA1E57"/>
    <w:rsid w:val="00EB364C"/>
    <w:rsid w:val="00EB5CD2"/>
    <w:rsid w:val="00EC22C4"/>
    <w:rsid w:val="00EC7317"/>
    <w:rsid w:val="00ED629A"/>
    <w:rsid w:val="00ED7100"/>
    <w:rsid w:val="00ED7ABD"/>
    <w:rsid w:val="00EE34BB"/>
    <w:rsid w:val="00EE692C"/>
    <w:rsid w:val="00EF18C0"/>
    <w:rsid w:val="00EF3AE5"/>
    <w:rsid w:val="00EF3CFB"/>
    <w:rsid w:val="00EF5F36"/>
    <w:rsid w:val="00EF6E45"/>
    <w:rsid w:val="00F02EBD"/>
    <w:rsid w:val="00F120F9"/>
    <w:rsid w:val="00F162B8"/>
    <w:rsid w:val="00F21020"/>
    <w:rsid w:val="00F25E55"/>
    <w:rsid w:val="00F33BC6"/>
    <w:rsid w:val="00F3563E"/>
    <w:rsid w:val="00F3587C"/>
    <w:rsid w:val="00F42DBA"/>
    <w:rsid w:val="00F44139"/>
    <w:rsid w:val="00F44CF3"/>
    <w:rsid w:val="00F51C4F"/>
    <w:rsid w:val="00F57E0B"/>
    <w:rsid w:val="00F6077C"/>
    <w:rsid w:val="00F61955"/>
    <w:rsid w:val="00F7163D"/>
    <w:rsid w:val="00F72CC7"/>
    <w:rsid w:val="00F75A82"/>
    <w:rsid w:val="00F815D6"/>
    <w:rsid w:val="00F85098"/>
    <w:rsid w:val="00F85DA2"/>
    <w:rsid w:val="00F93DD2"/>
    <w:rsid w:val="00F955ED"/>
    <w:rsid w:val="00FA1D0B"/>
    <w:rsid w:val="00FB1EDF"/>
    <w:rsid w:val="00FB2C60"/>
    <w:rsid w:val="00FB7B17"/>
    <w:rsid w:val="00FB7BC4"/>
    <w:rsid w:val="00FC268A"/>
    <w:rsid w:val="00FD6F92"/>
    <w:rsid w:val="00FE0274"/>
    <w:rsid w:val="00FE4CC6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3AEE4C-EC9B-49C2-8978-1CE92A40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9D"/>
  </w:style>
  <w:style w:type="paragraph" w:styleId="2">
    <w:name w:val="heading 2"/>
    <w:basedOn w:val="a"/>
    <w:next w:val="a"/>
    <w:link w:val="20"/>
    <w:qFormat/>
    <w:rsid w:val="00F33B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95701"/>
    <w:rPr>
      <w:b/>
      <w:bCs/>
    </w:rPr>
  </w:style>
  <w:style w:type="character" w:customStyle="1" w:styleId="apple-converted-space">
    <w:name w:val="apple-converted-space"/>
    <w:basedOn w:val="a0"/>
    <w:rsid w:val="00795701"/>
  </w:style>
  <w:style w:type="character" w:styleId="a5">
    <w:name w:val="Emphasis"/>
    <w:basedOn w:val="a0"/>
    <w:uiPriority w:val="20"/>
    <w:qFormat/>
    <w:rsid w:val="00215DCF"/>
    <w:rPr>
      <w:i/>
      <w:iCs/>
    </w:rPr>
  </w:style>
  <w:style w:type="paragraph" w:styleId="a6">
    <w:name w:val="List Paragraph"/>
    <w:basedOn w:val="a"/>
    <w:uiPriority w:val="34"/>
    <w:qFormat/>
    <w:rsid w:val="00F44CF3"/>
    <w:pPr>
      <w:ind w:left="720"/>
      <w:contextualSpacing/>
    </w:pPr>
  </w:style>
  <w:style w:type="paragraph" w:styleId="a7">
    <w:name w:val="No Spacing"/>
    <w:link w:val="a8"/>
    <w:qFormat/>
    <w:rsid w:val="00A94247"/>
    <w:pPr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8">
    <w:name w:val="Без интервала Знак"/>
    <w:basedOn w:val="a0"/>
    <w:link w:val="a7"/>
    <w:locked/>
    <w:rsid w:val="00A94247"/>
    <w:rPr>
      <w:rFonts w:ascii="Calibri" w:eastAsia="Times New Roman" w:hAnsi="Calibri" w:cs="Calibri"/>
      <w:sz w:val="28"/>
      <w:szCs w:val="28"/>
      <w:lang w:eastAsia="en-US"/>
    </w:rPr>
  </w:style>
  <w:style w:type="table" w:styleId="a9">
    <w:name w:val="Table Grid"/>
    <w:basedOn w:val="a1"/>
    <w:uiPriority w:val="59"/>
    <w:rsid w:val="00874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33BC6"/>
    <w:rPr>
      <w:rFonts w:ascii="Times New Roman" w:eastAsia="Times New Roman" w:hAnsi="Times New Roman" w:cs="Times New Roman"/>
      <w:sz w:val="36"/>
      <w:szCs w:val="24"/>
    </w:rPr>
  </w:style>
  <w:style w:type="paragraph" w:customStyle="1" w:styleId="Default">
    <w:name w:val="Default"/>
    <w:rsid w:val="00F12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Содержимое таблицы"/>
    <w:basedOn w:val="a"/>
    <w:rsid w:val="003618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b">
    <w:name w:val="Hyperlink"/>
    <w:basedOn w:val="a0"/>
    <w:uiPriority w:val="99"/>
    <w:semiHidden/>
    <w:unhideWhenUsed/>
    <w:rsid w:val="00E5701A"/>
    <w:rPr>
      <w:color w:val="0000FF"/>
      <w:u w:val="single"/>
    </w:rPr>
  </w:style>
  <w:style w:type="character" w:customStyle="1" w:styleId="FontStyle207">
    <w:name w:val="Font Style207"/>
    <w:uiPriority w:val="99"/>
    <w:rsid w:val="00B32BB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32BB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B32B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uiPriority w:val="99"/>
    <w:rsid w:val="00B32BB6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"/>
    <w:uiPriority w:val="99"/>
    <w:rsid w:val="00B32B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uiPriority w:val="99"/>
    <w:rsid w:val="00B32BB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text1">
    <w:name w:val="text1"/>
    <w:basedOn w:val="a0"/>
    <w:rsid w:val="001E6BB2"/>
    <w:rPr>
      <w:rFonts w:ascii="Verdana" w:hAnsi="Verdana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55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555F6"/>
  </w:style>
  <w:style w:type="paragraph" w:styleId="ae">
    <w:name w:val="footer"/>
    <w:basedOn w:val="a"/>
    <w:link w:val="af"/>
    <w:unhideWhenUsed/>
    <w:rsid w:val="0055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55F6"/>
  </w:style>
  <w:style w:type="character" w:customStyle="1" w:styleId="af0">
    <w:name w:val="Гипертекстовая ссылка"/>
    <w:basedOn w:val="a0"/>
    <w:uiPriority w:val="99"/>
    <w:rsid w:val="00AF0D8C"/>
    <w:rPr>
      <w:rFonts w:cs="Times New Roman"/>
      <w:color w:val="106BBE"/>
    </w:rPr>
  </w:style>
  <w:style w:type="character" w:customStyle="1" w:styleId="af1">
    <w:name w:val="Основной текст_"/>
    <w:basedOn w:val="a0"/>
    <w:link w:val="3"/>
    <w:rsid w:val="009664E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basedOn w:val="af1"/>
    <w:rsid w:val="009664E2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1"/>
    <w:rsid w:val="009664E2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8">
    <w:name w:val="Заголовок №8"/>
    <w:basedOn w:val="a0"/>
    <w:rsid w:val="009664E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f1"/>
    <w:rsid w:val="002E47C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pt">
    <w:name w:val="Заголовок №7 + Интервал 0 pt"/>
    <w:basedOn w:val="a0"/>
    <w:rsid w:val="002E47C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Заголовок №6_"/>
    <w:basedOn w:val="a0"/>
    <w:rsid w:val="002E47C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1">
    <w:name w:val="Основной текст2"/>
    <w:basedOn w:val="af1"/>
    <w:rsid w:val="002E4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9">
    <w:name w:val="Заголовок №9"/>
    <w:basedOn w:val="a0"/>
    <w:rsid w:val="002E47CD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pt">
    <w:name w:val="Основной текст (12) + Интервал 0 pt"/>
    <w:basedOn w:val="a0"/>
    <w:rsid w:val="00F356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760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1"/>
    <w:rsid w:val="00760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pt">
    <w:name w:val="Заголовок №6 + Интервал 0 pt"/>
    <w:basedOn w:val="6"/>
    <w:rsid w:val="005D188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styleId="af2">
    <w:name w:val="page number"/>
    <w:basedOn w:val="a0"/>
    <w:rsid w:val="0055778C"/>
  </w:style>
  <w:style w:type="paragraph" w:styleId="af3">
    <w:name w:val="Balloon Text"/>
    <w:basedOn w:val="a"/>
    <w:link w:val="af4"/>
    <w:uiPriority w:val="99"/>
    <w:semiHidden/>
    <w:unhideWhenUsed/>
    <w:rsid w:val="0018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367D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rsid w:val="00A359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A3594E"/>
    <w:rPr>
      <w:rFonts w:ascii="Times New Roman" w:eastAsia="Times New Roman" w:hAnsi="Times New Roman" w:cs="Times New Roman"/>
      <w:sz w:val="24"/>
      <w:szCs w:val="24"/>
    </w:rPr>
  </w:style>
  <w:style w:type="character" w:customStyle="1" w:styleId="Verdana">
    <w:name w:val="Основной текст + Verdana"/>
    <w:aliases w:val="6,5 pt,Полужирный,Интервал 0 pt"/>
    <w:basedOn w:val="af1"/>
    <w:rsid w:val="005620C2"/>
    <w:rPr>
      <w:rFonts w:ascii="Verdana" w:eastAsia="Verdana" w:hAnsi="Verdana" w:cs="Verdana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4">
    <w:name w:val="Колонтитул (4)"/>
    <w:basedOn w:val="a0"/>
    <w:rsid w:val="005620C2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f7">
    <w:name w:val="Body Text Indent"/>
    <w:basedOn w:val="a"/>
    <w:link w:val="af8"/>
    <w:uiPriority w:val="99"/>
    <w:semiHidden/>
    <w:unhideWhenUsed/>
    <w:rsid w:val="00FA1D0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A1D0B"/>
  </w:style>
  <w:style w:type="paragraph" w:styleId="22">
    <w:name w:val="Body Text First Indent 2"/>
    <w:basedOn w:val="af7"/>
    <w:link w:val="23"/>
    <w:uiPriority w:val="99"/>
    <w:semiHidden/>
    <w:unhideWhenUsed/>
    <w:rsid w:val="00FA1D0B"/>
    <w:pPr>
      <w:spacing w:after="200"/>
      <w:ind w:left="360" w:firstLine="360"/>
    </w:pPr>
  </w:style>
  <w:style w:type="character" w:customStyle="1" w:styleId="23">
    <w:name w:val="Красная строка 2 Знак"/>
    <w:basedOn w:val="af8"/>
    <w:link w:val="22"/>
    <w:uiPriority w:val="99"/>
    <w:semiHidden/>
    <w:rsid w:val="00FA1D0B"/>
  </w:style>
  <w:style w:type="character" w:customStyle="1" w:styleId="14">
    <w:name w:val="Заголовок №1 (4)_"/>
    <w:basedOn w:val="a0"/>
    <w:link w:val="140"/>
    <w:uiPriority w:val="99"/>
    <w:locked/>
    <w:rsid w:val="0006227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40">
    <w:name w:val="Заголовок №1 (4)"/>
    <w:basedOn w:val="a"/>
    <w:link w:val="14"/>
    <w:uiPriority w:val="99"/>
    <w:rsid w:val="00062278"/>
    <w:pPr>
      <w:shd w:val="clear" w:color="auto" w:fill="FFFFFF"/>
      <w:spacing w:before="180" w:after="120" w:line="240" w:lineRule="atLeast"/>
      <w:ind w:firstLine="380"/>
      <w:jc w:val="both"/>
      <w:outlineLvl w:val="0"/>
    </w:pPr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50AA-53D5-4515-B4DD-FB7E1E9A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25</Pages>
  <Words>10265</Words>
  <Characters>58512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Ирина</cp:lastModifiedBy>
  <cp:revision>90</cp:revision>
  <cp:lastPrinted>2019-09-13T11:36:00Z</cp:lastPrinted>
  <dcterms:created xsi:type="dcterms:W3CDTF">2014-08-26T05:50:00Z</dcterms:created>
  <dcterms:modified xsi:type="dcterms:W3CDTF">2020-05-31T18:17:00Z</dcterms:modified>
</cp:coreProperties>
</file>